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E4" w:rsidRDefault="00331EE4" w:rsidP="00331EE4">
      <w:pPr>
        <w:widowControl w:val="0"/>
        <w:tabs>
          <w:tab w:val="left" w:pos="284"/>
        </w:tabs>
        <w:ind w:right="43"/>
        <w:jc w:val="center"/>
      </w:pPr>
      <w:r>
        <w:rPr>
          <w:noProof/>
          <w:lang w:eastAsia="ru-RU"/>
        </w:rPr>
        <w:drawing>
          <wp:inline distT="0" distB="0" distL="0" distR="0">
            <wp:extent cx="485775" cy="6858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EE4" w:rsidRPr="00331EE4" w:rsidRDefault="00331EE4" w:rsidP="00331EE4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1EE4">
        <w:rPr>
          <w:rFonts w:ascii="Times New Roman" w:hAnsi="Times New Roman" w:cs="Times New Roman"/>
          <w:b/>
          <w:bCs/>
          <w:sz w:val="32"/>
          <w:szCs w:val="32"/>
        </w:rPr>
        <w:t>АДМИНИСТРАЦИЯ ПАРАБЕЛЬСКОГО РАЙОНА</w:t>
      </w:r>
    </w:p>
    <w:p w:rsidR="00331EE4" w:rsidRPr="00331EE4" w:rsidRDefault="00331EE4" w:rsidP="00331EE4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31EE4">
        <w:rPr>
          <w:rFonts w:ascii="Times New Roman" w:hAnsi="Times New Roman" w:cs="Times New Roman"/>
        </w:rPr>
        <w:t>ТОМСКОЙ ОБЛАСТИ</w:t>
      </w:r>
    </w:p>
    <w:p w:rsidR="00331EE4" w:rsidRPr="00331EE4" w:rsidRDefault="00331EE4" w:rsidP="00331EE4">
      <w:pPr>
        <w:pStyle w:val="1"/>
        <w:ind w:right="0"/>
      </w:pPr>
      <w:r w:rsidRPr="00331EE4">
        <w:t>Постановление</w:t>
      </w:r>
    </w:p>
    <w:p w:rsidR="00331EE4" w:rsidRPr="00331EE4" w:rsidRDefault="00331EE4" w:rsidP="00331EE4">
      <w:pPr>
        <w:widowControl w:val="0"/>
        <w:tabs>
          <w:tab w:val="left" w:pos="284"/>
          <w:tab w:val="left" w:pos="7513"/>
        </w:tabs>
        <w:ind w:right="43"/>
        <w:jc w:val="center"/>
        <w:rPr>
          <w:rFonts w:ascii="Times New Roman" w:hAnsi="Times New Roman" w:cs="Times New Roman"/>
        </w:rPr>
      </w:pPr>
      <w:r w:rsidRPr="00331EE4">
        <w:rPr>
          <w:rFonts w:ascii="Times New Roman" w:hAnsi="Times New Roman" w:cs="Times New Roman"/>
        </w:rPr>
        <w:t>с. Парабель</w:t>
      </w:r>
    </w:p>
    <w:p w:rsidR="00331EE4" w:rsidRPr="00331EE4" w:rsidRDefault="00331EE4" w:rsidP="00331EE4">
      <w:pPr>
        <w:rPr>
          <w:rFonts w:ascii="Times New Roman" w:hAnsi="Times New Roman" w:cs="Times New Roman"/>
          <w:sz w:val="24"/>
          <w:szCs w:val="24"/>
        </w:rPr>
      </w:pPr>
      <w:r w:rsidRPr="00331EE4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31EE4">
        <w:rPr>
          <w:rFonts w:ascii="Times New Roman" w:hAnsi="Times New Roman" w:cs="Times New Roman"/>
          <w:sz w:val="24"/>
          <w:szCs w:val="24"/>
        </w:rPr>
        <w:t>.2014 г.</w:t>
      </w:r>
      <w:r w:rsidRPr="00331EE4">
        <w:rPr>
          <w:rFonts w:ascii="Times New Roman" w:hAnsi="Times New Roman" w:cs="Times New Roman"/>
          <w:sz w:val="24"/>
          <w:szCs w:val="24"/>
        </w:rPr>
        <w:tab/>
      </w:r>
      <w:r w:rsidRPr="00331EE4">
        <w:rPr>
          <w:rFonts w:ascii="Times New Roman" w:hAnsi="Times New Roman" w:cs="Times New Roman"/>
          <w:sz w:val="24"/>
          <w:szCs w:val="24"/>
        </w:rPr>
        <w:tab/>
      </w:r>
      <w:r w:rsidRPr="00331EE4">
        <w:rPr>
          <w:rFonts w:ascii="Times New Roman" w:hAnsi="Times New Roman" w:cs="Times New Roman"/>
          <w:sz w:val="24"/>
          <w:szCs w:val="24"/>
        </w:rPr>
        <w:tab/>
      </w:r>
      <w:r w:rsidRPr="00331EE4">
        <w:rPr>
          <w:rFonts w:ascii="Times New Roman" w:hAnsi="Times New Roman" w:cs="Times New Roman"/>
          <w:sz w:val="24"/>
          <w:szCs w:val="24"/>
        </w:rPr>
        <w:tab/>
      </w:r>
      <w:r w:rsidRPr="00331E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1EE4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</w:t>
      </w:r>
      <w:r w:rsidRPr="00331EE4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9E68A4" w:rsidRDefault="009E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F48F7" w:rsidRPr="003F48F7" w:rsidTr="003F48F7">
        <w:trPr>
          <w:trHeight w:val="1104"/>
        </w:trPr>
        <w:tc>
          <w:tcPr>
            <w:tcW w:w="4786" w:type="dxa"/>
          </w:tcPr>
          <w:p w:rsidR="002039CF" w:rsidRPr="003F48F7" w:rsidRDefault="002039CF" w:rsidP="00203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A620CA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62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</w:t>
            </w:r>
            <w:r w:rsidRPr="00A620C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муниципальной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0C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A620C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620CA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  <w:r w:rsidRPr="00A620CA">
              <w:rPr>
                <w:rFonts w:ascii="Times New Roman" w:hAnsi="Times New Roman" w:cs="Times New Roman"/>
                <w:sz w:val="24"/>
                <w:szCs w:val="24"/>
              </w:rPr>
              <w:t xml:space="preserve"> вне границ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муниципального района»</w:t>
            </w:r>
          </w:p>
          <w:p w:rsidR="000476CE" w:rsidRPr="003F48F7" w:rsidRDefault="000476CE" w:rsidP="00E92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В целях установления порядка организации и проведения проверок при осуществлении муниципального контроля за сохранностью автомобильных дорог</w:t>
      </w:r>
      <w:r w:rsidR="003332AA">
        <w:rPr>
          <w:rFonts w:ascii="Times New Roman" w:hAnsi="Times New Roman" w:cs="Times New Roman"/>
          <w:sz w:val="24"/>
          <w:szCs w:val="24"/>
        </w:rPr>
        <w:t xml:space="preserve"> местного значения </w:t>
      </w:r>
      <w:r w:rsidR="00A620CA" w:rsidRPr="00A620CA">
        <w:rPr>
          <w:rFonts w:ascii="Times New Roman" w:hAnsi="Times New Roman" w:cs="Times New Roman"/>
          <w:sz w:val="24"/>
          <w:szCs w:val="24"/>
        </w:rPr>
        <w:t>вне границ населенных пунктов в границах муниципального района</w:t>
      </w:r>
      <w:r w:rsidRPr="00A620C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20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r w:rsidR="00A620CA" w:rsidRPr="00A620CA">
        <w:rPr>
          <w:rFonts w:ascii="Times New Roman" w:hAnsi="Times New Roman" w:cs="Times New Roman"/>
          <w:sz w:val="24"/>
          <w:szCs w:val="24"/>
        </w:rPr>
        <w:t>статьей 15</w:t>
      </w:r>
      <w:hyperlink r:id="rId6" w:history="1"/>
      <w:r w:rsidRPr="00A620CA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A620CA" w:rsidRPr="00A620CA">
        <w:rPr>
          <w:rFonts w:ascii="Times New Roman" w:hAnsi="Times New Roman" w:cs="Times New Roman"/>
          <w:sz w:val="24"/>
          <w:szCs w:val="24"/>
        </w:rPr>
        <w:t>№</w:t>
      </w:r>
      <w:r w:rsidRPr="00A620C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A620CA" w:rsidRPr="00A620CA">
        <w:rPr>
          <w:rFonts w:ascii="Times New Roman" w:hAnsi="Times New Roman" w:cs="Times New Roman"/>
          <w:sz w:val="24"/>
          <w:szCs w:val="24"/>
        </w:rPr>
        <w:t>«</w:t>
      </w:r>
      <w:r w:rsidRPr="00A620C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620CA" w:rsidRPr="00A620CA">
        <w:rPr>
          <w:rFonts w:ascii="Times New Roman" w:hAnsi="Times New Roman" w:cs="Times New Roman"/>
          <w:sz w:val="24"/>
          <w:szCs w:val="24"/>
        </w:rPr>
        <w:t>»</w:t>
      </w:r>
      <w:r w:rsidRPr="00A620CA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7" w:history="1">
        <w:r w:rsidRPr="00A620C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620CA">
        <w:rPr>
          <w:rFonts w:ascii="Times New Roman" w:hAnsi="Times New Roman" w:cs="Times New Roman"/>
          <w:sz w:val="24"/>
          <w:szCs w:val="24"/>
        </w:rPr>
        <w:t xml:space="preserve"> от 26.12.2008 </w:t>
      </w:r>
      <w:r w:rsidR="00A620CA" w:rsidRPr="00A620CA">
        <w:rPr>
          <w:rFonts w:ascii="Times New Roman" w:hAnsi="Times New Roman" w:cs="Times New Roman"/>
          <w:sz w:val="24"/>
          <w:szCs w:val="24"/>
        </w:rPr>
        <w:t>№</w:t>
      </w:r>
      <w:r w:rsidRPr="00A620CA">
        <w:rPr>
          <w:rFonts w:ascii="Times New Roman" w:hAnsi="Times New Roman" w:cs="Times New Roman"/>
          <w:sz w:val="24"/>
          <w:szCs w:val="24"/>
        </w:rPr>
        <w:t xml:space="preserve"> 294-ФЗ </w:t>
      </w:r>
      <w:r w:rsidR="00A620CA" w:rsidRPr="00A620CA">
        <w:rPr>
          <w:rFonts w:ascii="Times New Roman" w:hAnsi="Times New Roman" w:cs="Times New Roman"/>
          <w:sz w:val="24"/>
          <w:szCs w:val="24"/>
        </w:rPr>
        <w:t>«</w:t>
      </w:r>
      <w:r w:rsidRPr="00A620CA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620CA" w:rsidRPr="00A620C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</w:p>
    <w:p w:rsidR="00A620CA" w:rsidRDefault="00A6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8A4" w:rsidRDefault="00A6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9E68A4" w:rsidRPr="00A620CA">
        <w:rPr>
          <w:rFonts w:ascii="Times New Roman" w:hAnsi="Times New Roman" w:cs="Times New Roman"/>
          <w:sz w:val="24"/>
          <w:szCs w:val="24"/>
        </w:rPr>
        <w:t>:</w:t>
      </w:r>
    </w:p>
    <w:p w:rsidR="00A620CA" w:rsidRPr="00A620CA" w:rsidRDefault="00A6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r w:rsidR="003332AA"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Pr="00A620CA">
        <w:rPr>
          <w:rFonts w:ascii="Times New Roman" w:hAnsi="Times New Roman" w:cs="Times New Roman"/>
          <w:sz w:val="24"/>
          <w:szCs w:val="24"/>
        </w:rPr>
        <w:t xml:space="preserve">исполнения муниципальной функции </w:t>
      </w:r>
      <w:r w:rsidR="00A620CA">
        <w:rPr>
          <w:rFonts w:ascii="Times New Roman" w:hAnsi="Times New Roman" w:cs="Times New Roman"/>
          <w:sz w:val="24"/>
          <w:szCs w:val="24"/>
        </w:rPr>
        <w:t>«</w:t>
      </w:r>
      <w:r w:rsidRPr="00A620CA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620CA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</w:t>
      </w:r>
      <w:r w:rsidR="003332AA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A620CA">
        <w:rPr>
          <w:rFonts w:ascii="Times New Roman" w:hAnsi="Times New Roman" w:cs="Times New Roman"/>
          <w:sz w:val="24"/>
          <w:szCs w:val="24"/>
        </w:rPr>
        <w:t xml:space="preserve"> </w:t>
      </w:r>
      <w:r w:rsidR="00A620CA" w:rsidRPr="00A620CA">
        <w:rPr>
          <w:rFonts w:ascii="Times New Roman" w:hAnsi="Times New Roman" w:cs="Times New Roman"/>
          <w:sz w:val="24"/>
          <w:szCs w:val="24"/>
        </w:rPr>
        <w:t xml:space="preserve">вне границ населенных пунктов </w:t>
      </w:r>
      <w:r w:rsidR="00A620CA">
        <w:rPr>
          <w:rFonts w:ascii="Times New Roman" w:hAnsi="Times New Roman" w:cs="Times New Roman"/>
          <w:sz w:val="24"/>
          <w:szCs w:val="24"/>
        </w:rPr>
        <w:t>в границах муниципального района»</w:t>
      </w:r>
      <w:r w:rsidRPr="00A620CA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</w:t>
      </w:r>
      <w:r w:rsidR="00331EE4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A620CA">
        <w:rPr>
          <w:rFonts w:ascii="Times New Roman" w:hAnsi="Times New Roman" w:cs="Times New Roman"/>
          <w:sz w:val="24"/>
          <w:szCs w:val="24"/>
        </w:rPr>
        <w:t>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2. </w:t>
      </w:r>
      <w:r w:rsidR="00331EE4">
        <w:rPr>
          <w:rFonts w:ascii="Times New Roman" w:hAnsi="Times New Roman" w:cs="Times New Roman"/>
          <w:sz w:val="24"/>
          <w:szCs w:val="24"/>
        </w:rPr>
        <w:t>Отделу по обеспечению инфраструктуры муниципального хозяйства Администрации Парабельского района</w:t>
      </w:r>
      <w:r w:rsidR="00331EE4" w:rsidRPr="00A620CA">
        <w:rPr>
          <w:rFonts w:ascii="Times New Roman" w:hAnsi="Times New Roman" w:cs="Times New Roman"/>
          <w:sz w:val="24"/>
          <w:szCs w:val="24"/>
        </w:rPr>
        <w:t xml:space="preserve"> </w:t>
      </w:r>
      <w:r w:rsidRPr="00A620CA">
        <w:rPr>
          <w:rFonts w:ascii="Times New Roman" w:hAnsi="Times New Roman" w:cs="Times New Roman"/>
          <w:sz w:val="24"/>
          <w:szCs w:val="24"/>
        </w:rPr>
        <w:t>(</w:t>
      </w:r>
      <w:r w:rsidR="00331EE4">
        <w:rPr>
          <w:rFonts w:ascii="Times New Roman" w:hAnsi="Times New Roman" w:cs="Times New Roman"/>
          <w:sz w:val="24"/>
          <w:szCs w:val="24"/>
        </w:rPr>
        <w:t>Андриив И.М.</w:t>
      </w:r>
      <w:r w:rsidRPr="00A620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A620CA">
        <w:rPr>
          <w:rFonts w:ascii="Times New Roman" w:hAnsi="Times New Roman" w:cs="Times New Roman"/>
          <w:sz w:val="24"/>
          <w:szCs w:val="24"/>
        </w:rPr>
        <w:t xml:space="preserve"> Административный </w:t>
      </w:r>
      <w:hyperlink w:anchor="Par39" w:history="1">
        <w:r w:rsidRPr="00A620CA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A620CA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331EE4" w:rsidRPr="00A620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31EE4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331EE4" w:rsidRPr="00A620C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331EE4">
        <w:rPr>
          <w:rFonts w:ascii="Times New Roman" w:hAnsi="Times New Roman" w:cs="Times New Roman"/>
          <w:sz w:val="24"/>
          <w:szCs w:val="24"/>
        </w:rPr>
        <w:t>«</w:t>
      </w:r>
      <w:r w:rsidR="00331EE4" w:rsidRPr="00A620CA">
        <w:rPr>
          <w:rFonts w:ascii="Times New Roman" w:hAnsi="Times New Roman" w:cs="Times New Roman"/>
          <w:sz w:val="24"/>
          <w:szCs w:val="24"/>
        </w:rPr>
        <w:t>Интернет</w:t>
      </w:r>
      <w:r w:rsidR="00331EE4">
        <w:rPr>
          <w:rFonts w:ascii="Times New Roman" w:hAnsi="Times New Roman" w:cs="Times New Roman"/>
          <w:sz w:val="24"/>
          <w:szCs w:val="24"/>
        </w:rPr>
        <w:t>»</w:t>
      </w:r>
      <w:r w:rsidR="00331EE4" w:rsidRPr="00A620CA">
        <w:rPr>
          <w:rFonts w:ascii="Times New Roman" w:hAnsi="Times New Roman" w:cs="Times New Roman"/>
          <w:sz w:val="24"/>
          <w:szCs w:val="24"/>
        </w:rPr>
        <w:t xml:space="preserve"> (http://ww</w:t>
      </w:r>
      <w:r w:rsidR="00331EE4">
        <w:rPr>
          <w:rFonts w:ascii="Times New Roman" w:hAnsi="Times New Roman" w:cs="Times New Roman"/>
          <w:sz w:val="24"/>
          <w:szCs w:val="24"/>
        </w:rPr>
        <w:t>w.</w:t>
      </w:r>
      <w:proofErr w:type="spellStart"/>
      <w:r w:rsidR="00331EE4">
        <w:rPr>
          <w:rFonts w:ascii="Times New Roman" w:hAnsi="Times New Roman" w:cs="Times New Roman"/>
          <w:sz w:val="24"/>
          <w:szCs w:val="24"/>
          <w:lang w:val="en-US"/>
        </w:rPr>
        <w:t>parabel</w:t>
      </w:r>
      <w:proofErr w:type="spellEnd"/>
      <w:r w:rsidR="00331EE4" w:rsidRPr="001E6E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31EE4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331EE4" w:rsidRPr="00A620C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31EE4" w:rsidRPr="00A620C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31EE4" w:rsidRPr="00A620CA">
        <w:rPr>
          <w:rFonts w:ascii="Times New Roman" w:hAnsi="Times New Roman" w:cs="Times New Roman"/>
          <w:sz w:val="24"/>
          <w:szCs w:val="24"/>
        </w:rPr>
        <w:t>)</w:t>
      </w:r>
      <w:r w:rsidRPr="00A620CA">
        <w:rPr>
          <w:rFonts w:ascii="Times New Roman" w:hAnsi="Times New Roman" w:cs="Times New Roman"/>
          <w:sz w:val="24"/>
          <w:szCs w:val="24"/>
        </w:rPr>
        <w:t xml:space="preserve"> и на портале государственных и муниципальных услуг Томской области (http://pgs.tomsk.gov.ru/portal/).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3. Опубликовать постановление в газете </w:t>
      </w:r>
      <w:r w:rsidR="00331EE4">
        <w:rPr>
          <w:rFonts w:ascii="Times New Roman" w:hAnsi="Times New Roman" w:cs="Times New Roman"/>
          <w:sz w:val="24"/>
          <w:szCs w:val="24"/>
        </w:rPr>
        <w:t>«Нарымский вестник»</w:t>
      </w:r>
      <w:r w:rsidRPr="00A620CA">
        <w:rPr>
          <w:rFonts w:ascii="Times New Roman" w:hAnsi="Times New Roman" w:cs="Times New Roman"/>
          <w:sz w:val="24"/>
          <w:szCs w:val="24"/>
        </w:rPr>
        <w:t>.</w:t>
      </w:r>
    </w:p>
    <w:p w:rsidR="00A620CA" w:rsidRDefault="009E68A4" w:rsidP="00047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20C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 w:rsidR="000476CE">
        <w:rPr>
          <w:rFonts w:ascii="Times New Roman" w:hAnsi="Times New Roman" w:cs="Times New Roman"/>
          <w:sz w:val="24"/>
          <w:szCs w:val="24"/>
        </w:rPr>
        <w:t>района С.А. Лепехина.</w:t>
      </w:r>
    </w:p>
    <w:p w:rsidR="000476CE" w:rsidRDefault="000476CE" w:rsidP="00047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0CA" w:rsidRPr="00A620CA" w:rsidRDefault="00A6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А.Л. Карлов</w:t>
      </w:r>
    </w:p>
    <w:p w:rsidR="009E68A4" w:rsidRDefault="009E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68A4" w:rsidRPr="000476CE" w:rsidRDefault="00047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6CE">
        <w:rPr>
          <w:rFonts w:ascii="Times New Roman" w:hAnsi="Times New Roman" w:cs="Times New Roman"/>
          <w:sz w:val="20"/>
          <w:szCs w:val="20"/>
        </w:rPr>
        <w:t>А.В. Мозговой</w:t>
      </w:r>
    </w:p>
    <w:p w:rsidR="000476CE" w:rsidRPr="000476CE" w:rsidRDefault="00047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6CE">
        <w:rPr>
          <w:rFonts w:ascii="Times New Roman" w:hAnsi="Times New Roman" w:cs="Times New Roman"/>
          <w:sz w:val="20"/>
          <w:szCs w:val="20"/>
        </w:rPr>
        <w:t>2-11-71</w:t>
      </w:r>
    </w:p>
    <w:p w:rsidR="009E68A4" w:rsidRDefault="00047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6CE"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0476CE" w:rsidRPr="000476CE" w:rsidRDefault="00047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-2</w:t>
      </w:r>
      <w:r>
        <w:rPr>
          <w:rFonts w:ascii="Times New Roman" w:hAnsi="Times New Roman" w:cs="Times New Roman"/>
          <w:sz w:val="20"/>
          <w:szCs w:val="20"/>
        </w:rPr>
        <w:tab/>
        <w:t>Лепехин С.А. -1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Андриив И.М. -1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Дащенко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И.А. -1</w:t>
      </w:r>
    </w:p>
    <w:p w:rsidR="009E68A4" w:rsidRDefault="00331E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31EE4" w:rsidRDefault="00331E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331EE4" w:rsidRDefault="00331E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Парабельского района</w:t>
      </w:r>
    </w:p>
    <w:p w:rsidR="00331EE4" w:rsidRPr="00A620CA" w:rsidRDefault="00331E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 2014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____а</w:t>
      </w:r>
      <w:proofErr w:type="spellEnd"/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9"/>
      <w:bookmarkEnd w:id="1"/>
      <w:r w:rsidRPr="00A620CA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0CA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ИСПОЛНЕНИЯ МУНИЦИПАЛЬНОЙ ФУНКЦИИ </w:t>
      </w:r>
      <w:r w:rsidR="003332A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620CA">
        <w:rPr>
          <w:rFonts w:ascii="Times New Roman" w:hAnsi="Times New Roman" w:cs="Times New Roman"/>
          <w:b/>
          <w:bCs/>
          <w:sz w:val="24"/>
          <w:szCs w:val="24"/>
        </w:rPr>
        <w:t>ОСУЩЕСТВЛЕНИЕ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0C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КОНТРОЛЯ ЗА СОХРАННОСТЬЮ </w:t>
      </w:r>
      <w:proofErr w:type="gramStart"/>
      <w:r w:rsidRPr="00A620CA">
        <w:rPr>
          <w:rFonts w:ascii="Times New Roman" w:hAnsi="Times New Roman" w:cs="Times New Roman"/>
          <w:b/>
          <w:bCs/>
          <w:sz w:val="24"/>
          <w:szCs w:val="24"/>
        </w:rPr>
        <w:t>АВТОМОБИЛЬНЫХ</w:t>
      </w:r>
      <w:proofErr w:type="gramEnd"/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0CA">
        <w:rPr>
          <w:rFonts w:ascii="Times New Roman" w:hAnsi="Times New Roman" w:cs="Times New Roman"/>
          <w:b/>
          <w:bCs/>
          <w:sz w:val="24"/>
          <w:szCs w:val="24"/>
        </w:rPr>
        <w:t>ДОРОГ МЕСТНОГО ЗНАЧЕНИЯ В</w:t>
      </w:r>
      <w:r w:rsidR="003332AA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A620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2AA">
        <w:rPr>
          <w:rFonts w:ascii="Times New Roman" w:hAnsi="Times New Roman" w:cs="Times New Roman"/>
          <w:b/>
          <w:bCs/>
          <w:sz w:val="24"/>
          <w:szCs w:val="24"/>
        </w:rPr>
        <w:t>ГРАНИЦ НАСЕЛЕНЫХ ПУНКТОВ В ГРАНИЦАХ МУНИЦИПАЛЬНОГО РАЙОНА»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A620C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исполнения муниципальной функции </w:t>
      </w:r>
      <w:r w:rsidR="003332AA">
        <w:rPr>
          <w:rFonts w:ascii="Times New Roman" w:hAnsi="Times New Roman" w:cs="Times New Roman"/>
          <w:sz w:val="24"/>
          <w:szCs w:val="24"/>
        </w:rPr>
        <w:t>«</w:t>
      </w:r>
      <w:r w:rsidRPr="00A620CA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контроля за сохранностью автомобильных дорог местного значения </w:t>
      </w:r>
      <w:r w:rsidR="003332AA" w:rsidRPr="00A620CA">
        <w:rPr>
          <w:rFonts w:ascii="Times New Roman" w:hAnsi="Times New Roman" w:cs="Times New Roman"/>
          <w:sz w:val="24"/>
          <w:szCs w:val="24"/>
        </w:rPr>
        <w:t xml:space="preserve">вне границ населенных пунктов </w:t>
      </w:r>
      <w:r w:rsidR="003332AA">
        <w:rPr>
          <w:rFonts w:ascii="Times New Roman" w:hAnsi="Times New Roman" w:cs="Times New Roman"/>
          <w:sz w:val="24"/>
          <w:szCs w:val="24"/>
        </w:rPr>
        <w:t>в границах муниципального района»</w:t>
      </w:r>
      <w:r w:rsidRPr="00A620CA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разработан в целях повышения качества проведения проверок требований по обеспечению сохранности автомобильных дорог местного значения</w:t>
      </w:r>
      <w:r w:rsidR="003332AA">
        <w:rPr>
          <w:rFonts w:ascii="Times New Roman" w:hAnsi="Times New Roman" w:cs="Times New Roman"/>
          <w:sz w:val="24"/>
          <w:szCs w:val="24"/>
        </w:rPr>
        <w:t xml:space="preserve"> </w:t>
      </w:r>
      <w:r w:rsidR="003332AA" w:rsidRPr="00A620CA">
        <w:rPr>
          <w:rFonts w:ascii="Times New Roman" w:hAnsi="Times New Roman" w:cs="Times New Roman"/>
          <w:sz w:val="24"/>
          <w:szCs w:val="24"/>
        </w:rPr>
        <w:t xml:space="preserve">вне границ населенных пунктов </w:t>
      </w:r>
      <w:r w:rsidR="003332AA">
        <w:rPr>
          <w:rFonts w:ascii="Times New Roman" w:hAnsi="Times New Roman" w:cs="Times New Roman"/>
          <w:sz w:val="24"/>
          <w:szCs w:val="24"/>
        </w:rPr>
        <w:t>в границах муниципального района</w:t>
      </w:r>
      <w:r w:rsidRPr="00A620CA">
        <w:rPr>
          <w:rFonts w:ascii="Times New Roman" w:hAnsi="Times New Roman" w:cs="Times New Roman"/>
          <w:sz w:val="24"/>
          <w:szCs w:val="24"/>
        </w:rPr>
        <w:t xml:space="preserve">, установленных муниципальными правовыми актами </w:t>
      </w:r>
      <w:r w:rsidR="003332AA">
        <w:rPr>
          <w:rFonts w:ascii="Times New Roman" w:hAnsi="Times New Roman" w:cs="Times New Roman"/>
          <w:sz w:val="24"/>
          <w:szCs w:val="24"/>
        </w:rPr>
        <w:t>МО «Парабельский район»</w:t>
      </w:r>
      <w:r w:rsidRPr="00A620CA">
        <w:rPr>
          <w:rFonts w:ascii="Times New Roman" w:hAnsi="Times New Roman" w:cs="Times New Roman"/>
          <w:sz w:val="24"/>
          <w:szCs w:val="24"/>
        </w:rPr>
        <w:t xml:space="preserve">, федеральными законами и законами </w:t>
      </w:r>
      <w:r w:rsidR="003332AA">
        <w:rPr>
          <w:rFonts w:ascii="Times New Roman" w:hAnsi="Times New Roman" w:cs="Times New Roman"/>
          <w:sz w:val="24"/>
          <w:szCs w:val="24"/>
        </w:rPr>
        <w:t>Томской</w:t>
      </w:r>
      <w:proofErr w:type="gramEnd"/>
      <w:r w:rsidR="003332A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A620CA">
        <w:rPr>
          <w:rFonts w:ascii="Times New Roman" w:hAnsi="Times New Roman" w:cs="Times New Roman"/>
          <w:sz w:val="24"/>
          <w:szCs w:val="24"/>
        </w:rPr>
        <w:t xml:space="preserve"> (далее - установленные требования по обеспечению сохранности автомобильных дорог местного значения), определяет сроки и последовательность административных процедур в ходе проведения проверок.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2. Муниципальный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20CA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</w:t>
      </w:r>
      <w:r w:rsidR="003332AA" w:rsidRPr="00A620CA">
        <w:rPr>
          <w:rFonts w:ascii="Times New Roman" w:hAnsi="Times New Roman" w:cs="Times New Roman"/>
          <w:sz w:val="24"/>
          <w:szCs w:val="24"/>
        </w:rPr>
        <w:t xml:space="preserve">вне границ населенных пунктов </w:t>
      </w:r>
      <w:r w:rsidR="003332AA">
        <w:rPr>
          <w:rFonts w:ascii="Times New Roman" w:hAnsi="Times New Roman" w:cs="Times New Roman"/>
          <w:sz w:val="24"/>
          <w:szCs w:val="24"/>
        </w:rPr>
        <w:t>в границах муниципального района</w:t>
      </w:r>
      <w:r w:rsidR="003332AA" w:rsidRPr="00A620CA">
        <w:rPr>
          <w:rFonts w:ascii="Times New Roman" w:hAnsi="Times New Roman" w:cs="Times New Roman"/>
          <w:sz w:val="24"/>
          <w:szCs w:val="24"/>
        </w:rPr>
        <w:t xml:space="preserve"> </w:t>
      </w:r>
      <w:r w:rsidRPr="00A620C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3610F7">
        <w:rPr>
          <w:rFonts w:ascii="Times New Roman" w:hAnsi="Times New Roman" w:cs="Times New Roman"/>
          <w:sz w:val="24"/>
          <w:szCs w:val="24"/>
        </w:rPr>
        <w:t>Отдел по обеспечению инфраструктуры муниципального хозяйства Администрации Парабельского района</w:t>
      </w:r>
      <w:r w:rsidRPr="00A620CA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3. Исполнение муниципальной функции, предусмотренной настоящим Административным регламентом, осуществляется в соответствии с действующим законодательством: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A620C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620CA">
        <w:rPr>
          <w:rFonts w:ascii="Times New Roman" w:hAnsi="Times New Roman" w:cs="Times New Roman"/>
          <w:sz w:val="24"/>
          <w:szCs w:val="24"/>
        </w:rPr>
        <w:t xml:space="preserve"> от 10.12.1995 </w:t>
      </w:r>
      <w:r w:rsidR="003332AA">
        <w:rPr>
          <w:rFonts w:ascii="Times New Roman" w:hAnsi="Times New Roman" w:cs="Times New Roman"/>
          <w:sz w:val="24"/>
          <w:szCs w:val="24"/>
        </w:rPr>
        <w:t>№</w:t>
      </w:r>
      <w:r w:rsidRPr="00A620CA">
        <w:rPr>
          <w:rFonts w:ascii="Times New Roman" w:hAnsi="Times New Roman" w:cs="Times New Roman"/>
          <w:sz w:val="24"/>
          <w:szCs w:val="24"/>
        </w:rPr>
        <w:t xml:space="preserve"> 196-ФЗ </w:t>
      </w:r>
      <w:r w:rsidR="003332AA">
        <w:rPr>
          <w:rFonts w:ascii="Times New Roman" w:hAnsi="Times New Roman" w:cs="Times New Roman"/>
          <w:sz w:val="24"/>
          <w:szCs w:val="24"/>
        </w:rPr>
        <w:t>«</w:t>
      </w:r>
      <w:r w:rsidRPr="00A620CA">
        <w:rPr>
          <w:rFonts w:ascii="Times New Roman" w:hAnsi="Times New Roman" w:cs="Times New Roman"/>
          <w:sz w:val="24"/>
          <w:szCs w:val="24"/>
        </w:rPr>
        <w:t>О безопасности дорожного движения</w:t>
      </w:r>
      <w:r w:rsidR="003332AA">
        <w:rPr>
          <w:rFonts w:ascii="Times New Roman" w:hAnsi="Times New Roman" w:cs="Times New Roman"/>
          <w:sz w:val="24"/>
          <w:szCs w:val="24"/>
        </w:rPr>
        <w:t>»</w:t>
      </w:r>
      <w:r w:rsidRPr="00A620CA">
        <w:rPr>
          <w:rFonts w:ascii="Times New Roman" w:hAnsi="Times New Roman" w:cs="Times New Roman"/>
          <w:sz w:val="24"/>
          <w:szCs w:val="24"/>
        </w:rPr>
        <w:t>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A620C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620CA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3332AA">
        <w:rPr>
          <w:rFonts w:ascii="Times New Roman" w:hAnsi="Times New Roman" w:cs="Times New Roman"/>
          <w:sz w:val="24"/>
          <w:szCs w:val="24"/>
        </w:rPr>
        <w:t>№</w:t>
      </w:r>
      <w:r w:rsidRPr="00A620C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3332AA">
        <w:rPr>
          <w:rFonts w:ascii="Times New Roman" w:hAnsi="Times New Roman" w:cs="Times New Roman"/>
          <w:sz w:val="24"/>
          <w:szCs w:val="24"/>
        </w:rPr>
        <w:t>«</w:t>
      </w:r>
      <w:r w:rsidRPr="00A620C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332AA">
        <w:rPr>
          <w:rFonts w:ascii="Times New Roman" w:hAnsi="Times New Roman" w:cs="Times New Roman"/>
          <w:sz w:val="24"/>
          <w:szCs w:val="24"/>
        </w:rPr>
        <w:t>»</w:t>
      </w:r>
      <w:r w:rsidRPr="00A620CA">
        <w:rPr>
          <w:rFonts w:ascii="Times New Roman" w:hAnsi="Times New Roman" w:cs="Times New Roman"/>
          <w:sz w:val="24"/>
          <w:szCs w:val="24"/>
        </w:rPr>
        <w:t>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 w:rsidRPr="00A620C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620CA">
        <w:rPr>
          <w:rFonts w:ascii="Times New Roman" w:hAnsi="Times New Roman" w:cs="Times New Roman"/>
          <w:sz w:val="24"/>
          <w:szCs w:val="24"/>
        </w:rPr>
        <w:t xml:space="preserve"> от 08.11.2007 </w:t>
      </w:r>
      <w:r w:rsidR="003332AA">
        <w:rPr>
          <w:rFonts w:ascii="Times New Roman" w:hAnsi="Times New Roman" w:cs="Times New Roman"/>
          <w:sz w:val="24"/>
          <w:szCs w:val="24"/>
        </w:rPr>
        <w:t>№</w:t>
      </w:r>
      <w:r w:rsidRPr="00A620CA">
        <w:rPr>
          <w:rFonts w:ascii="Times New Roman" w:hAnsi="Times New Roman" w:cs="Times New Roman"/>
          <w:sz w:val="24"/>
          <w:szCs w:val="24"/>
        </w:rPr>
        <w:t xml:space="preserve"> 257-ФЗ </w:t>
      </w:r>
      <w:r w:rsidR="003332AA">
        <w:rPr>
          <w:rFonts w:ascii="Times New Roman" w:hAnsi="Times New Roman" w:cs="Times New Roman"/>
          <w:sz w:val="24"/>
          <w:szCs w:val="24"/>
        </w:rPr>
        <w:t>«</w:t>
      </w:r>
      <w:r w:rsidRPr="00A620CA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332AA">
        <w:rPr>
          <w:rFonts w:ascii="Times New Roman" w:hAnsi="Times New Roman" w:cs="Times New Roman"/>
          <w:sz w:val="24"/>
          <w:szCs w:val="24"/>
        </w:rPr>
        <w:t>»: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Pr="00A620C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620CA">
        <w:rPr>
          <w:rFonts w:ascii="Times New Roman" w:hAnsi="Times New Roman" w:cs="Times New Roman"/>
          <w:sz w:val="24"/>
          <w:szCs w:val="24"/>
        </w:rPr>
        <w:t xml:space="preserve"> от 26.12.2008 </w:t>
      </w:r>
      <w:r w:rsidR="003332AA">
        <w:rPr>
          <w:rFonts w:ascii="Times New Roman" w:hAnsi="Times New Roman" w:cs="Times New Roman"/>
          <w:sz w:val="24"/>
          <w:szCs w:val="24"/>
        </w:rPr>
        <w:t>№</w:t>
      </w:r>
      <w:r w:rsidRPr="00A620CA">
        <w:rPr>
          <w:rFonts w:ascii="Times New Roman" w:hAnsi="Times New Roman" w:cs="Times New Roman"/>
          <w:sz w:val="24"/>
          <w:szCs w:val="24"/>
        </w:rPr>
        <w:t xml:space="preserve"> 294-ФЗ </w:t>
      </w:r>
      <w:r w:rsidR="003332AA">
        <w:rPr>
          <w:rFonts w:ascii="Times New Roman" w:hAnsi="Times New Roman" w:cs="Times New Roman"/>
          <w:sz w:val="24"/>
          <w:szCs w:val="24"/>
        </w:rPr>
        <w:t>«</w:t>
      </w:r>
      <w:r w:rsidRPr="00A620CA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332AA">
        <w:rPr>
          <w:rFonts w:ascii="Times New Roman" w:hAnsi="Times New Roman" w:cs="Times New Roman"/>
          <w:sz w:val="24"/>
          <w:szCs w:val="24"/>
        </w:rPr>
        <w:t>»</w:t>
      </w:r>
      <w:r w:rsidRPr="00A620CA">
        <w:rPr>
          <w:rFonts w:ascii="Times New Roman" w:hAnsi="Times New Roman" w:cs="Times New Roman"/>
          <w:sz w:val="24"/>
          <w:szCs w:val="24"/>
        </w:rPr>
        <w:t xml:space="preserve"> (далее - Федеральный закон от 26.12.2008 </w:t>
      </w:r>
      <w:r w:rsidR="003332AA">
        <w:rPr>
          <w:rFonts w:ascii="Times New Roman" w:hAnsi="Times New Roman" w:cs="Times New Roman"/>
          <w:sz w:val="24"/>
          <w:szCs w:val="24"/>
        </w:rPr>
        <w:t>№</w:t>
      </w:r>
      <w:r w:rsidRPr="00A620CA">
        <w:rPr>
          <w:rFonts w:ascii="Times New Roman" w:hAnsi="Times New Roman" w:cs="Times New Roman"/>
          <w:sz w:val="24"/>
          <w:szCs w:val="24"/>
        </w:rPr>
        <w:t xml:space="preserve"> 294-ФЗ);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A620C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620C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30.06.2010 </w:t>
      </w:r>
      <w:r w:rsidR="003332AA">
        <w:rPr>
          <w:rFonts w:ascii="Times New Roman" w:hAnsi="Times New Roman" w:cs="Times New Roman"/>
          <w:sz w:val="24"/>
          <w:szCs w:val="24"/>
        </w:rPr>
        <w:t>№</w:t>
      </w:r>
      <w:r w:rsidRPr="00A620CA">
        <w:rPr>
          <w:rFonts w:ascii="Times New Roman" w:hAnsi="Times New Roman" w:cs="Times New Roman"/>
          <w:sz w:val="24"/>
          <w:szCs w:val="24"/>
        </w:rPr>
        <w:t xml:space="preserve"> 489 </w:t>
      </w:r>
      <w:r w:rsidR="003332AA">
        <w:rPr>
          <w:rFonts w:ascii="Times New Roman" w:hAnsi="Times New Roman" w:cs="Times New Roman"/>
          <w:sz w:val="24"/>
          <w:szCs w:val="24"/>
        </w:rPr>
        <w:t>«</w:t>
      </w:r>
      <w:r w:rsidRPr="00A620CA">
        <w:rPr>
          <w:rFonts w:ascii="Times New Roman" w:hAnsi="Times New Roman" w:cs="Times New Roman"/>
          <w:sz w:val="24"/>
          <w:szCs w:val="24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3332AA">
        <w:rPr>
          <w:rFonts w:ascii="Times New Roman" w:hAnsi="Times New Roman" w:cs="Times New Roman"/>
          <w:sz w:val="24"/>
          <w:szCs w:val="24"/>
        </w:rPr>
        <w:t>»</w:t>
      </w:r>
      <w:r w:rsidRPr="00A620CA">
        <w:rPr>
          <w:rFonts w:ascii="Times New Roman" w:hAnsi="Times New Roman" w:cs="Times New Roman"/>
          <w:sz w:val="24"/>
          <w:szCs w:val="24"/>
        </w:rPr>
        <w:t xml:space="preserve"> (далее - Постановление Правительства Российской Федерации от 30.06.2010 </w:t>
      </w:r>
      <w:r w:rsidR="003332AA">
        <w:rPr>
          <w:rFonts w:ascii="Times New Roman" w:hAnsi="Times New Roman" w:cs="Times New Roman"/>
          <w:sz w:val="24"/>
          <w:szCs w:val="24"/>
        </w:rPr>
        <w:t>№</w:t>
      </w:r>
      <w:r w:rsidRPr="00A620CA">
        <w:rPr>
          <w:rFonts w:ascii="Times New Roman" w:hAnsi="Times New Roman" w:cs="Times New Roman"/>
          <w:sz w:val="24"/>
          <w:szCs w:val="24"/>
        </w:rPr>
        <w:t xml:space="preserve"> 489);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A620CA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A620CA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30.04.2009 </w:t>
      </w:r>
      <w:r w:rsidR="003332AA">
        <w:rPr>
          <w:rFonts w:ascii="Times New Roman" w:hAnsi="Times New Roman" w:cs="Times New Roman"/>
          <w:sz w:val="24"/>
          <w:szCs w:val="24"/>
        </w:rPr>
        <w:t>№</w:t>
      </w:r>
      <w:r w:rsidRPr="00A620CA">
        <w:rPr>
          <w:rFonts w:ascii="Times New Roman" w:hAnsi="Times New Roman" w:cs="Times New Roman"/>
          <w:sz w:val="24"/>
          <w:szCs w:val="24"/>
        </w:rPr>
        <w:t xml:space="preserve"> 141 </w:t>
      </w:r>
      <w:r w:rsidR="003332AA">
        <w:rPr>
          <w:rFonts w:ascii="Times New Roman" w:hAnsi="Times New Roman" w:cs="Times New Roman"/>
          <w:sz w:val="24"/>
          <w:szCs w:val="24"/>
        </w:rPr>
        <w:t>«</w:t>
      </w:r>
      <w:r w:rsidRPr="00A620CA">
        <w:rPr>
          <w:rFonts w:ascii="Times New Roman" w:hAnsi="Times New Roman" w:cs="Times New Roman"/>
          <w:sz w:val="24"/>
          <w:szCs w:val="24"/>
        </w:rPr>
        <w:t xml:space="preserve">О реализации положений Федерального закона </w:t>
      </w:r>
      <w:r w:rsidR="003332AA">
        <w:rPr>
          <w:rFonts w:ascii="Times New Roman" w:hAnsi="Times New Roman" w:cs="Times New Roman"/>
          <w:sz w:val="24"/>
          <w:szCs w:val="24"/>
        </w:rPr>
        <w:t>«</w:t>
      </w:r>
      <w:r w:rsidRPr="00A620CA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332AA">
        <w:rPr>
          <w:rFonts w:ascii="Times New Roman" w:hAnsi="Times New Roman" w:cs="Times New Roman"/>
          <w:sz w:val="24"/>
          <w:szCs w:val="24"/>
        </w:rPr>
        <w:t>»</w:t>
      </w:r>
      <w:r w:rsidRPr="00A620CA">
        <w:rPr>
          <w:rFonts w:ascii="Times New Roman" w:hAnsi="Times New Roman" w:cs="Times New Roman"/>
          <w:sz w:val="24"/>
          <w:szCs w:val="24"/>
        </w:rPr>
        <w:t xml:space="preserve"> (далее - Приказ Минэкономразвития от 30.04.2009 </w:t>
      </w:r>
      <w:r w:rsidR="003332AA">
        <w:rPr>
          <w:rFonts w:ascii="Times New Roman" w:hAnsi="Times New Roman" w:cs="Times New Roman"/>
          <w:sz w:val="24"/>
          <w:szCs w:val="24"/>
        </w:rPr>
        <w:t>№</w:t>
      </w:r>
      <w:r w:rsidRPr="00A620CA">
        <w:rPr>
          <w:rFonts w:ascii="Times New Roman" w:hAnsi="Times New Roman" w:cs="Times New Roman"/>
          <w:sz w:val="24"/>
          <w:szCs w:val="24"/>
        </w:rPr>
        <w:t xml:space="preserve"> 141);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A620CA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A620CA">
        <w:rPr>
          <w:rFonts w:ascii="Times New Roman" w:hAnsi="Times New Roman" w:cs="Times New Roman"/>
          <w:sz w:val="24"/>
          <w:szCs w:val="24"/>
        </w:rPr>
        <w:t xml:space="preserve"> Генеральной прокуратуры Российской Федерации от 27.03.2009 </w:t>
      </w:r>
      <w:r w:rsidR="003332AA">
        <w:rPr>
          <w:rFonts w:ascii="Times New Roman" w:hAnsi="Times New Roman" w:cs="Times New Roman"/>
          <w:sz w:val="24"/>
          <w:szCs w:val="24"/>
        </w:rPr>
        <w:t>№</w:t>
      </w:r>
      <w:r w:rsidRPr="00A620CA">
        <w:rPr>
          <w:rFonts w:ascii="Times New Roman" w:hAnsi="Times New Roman" w:cs="Times New Roman"/>
          <w:sz w:val="24"/>
          <w:szCs w:val="24"/>
        </w:rPr>
        <w:t xml:space="preserve"> 93 </w:t>
      </w:r>
      <w:r w:rsidR="003332AA">
        <w:rPr>
          <w:rFonts w:ascii="Times New Roman" w:hAnsi="Times New Roman" w:cs="Times New Roman"/>
          <w:sz w:val="24"/>
          <w:szCs w:val="24"/>
        </w:rPr>
        <w:t>«</w:t>
      </w:r>
      <w:r w:rsidRPr="00A620CA">
        <w:rPr>
          <w:rFonts w:ascii="Times New Roman" w:hAnsi="Times New Roman" w:cs="Times New Roman"/>
          <w:sz w:val="24"/>
          <w:szCs w:val="24"/>
        </w:rPr>
        <w:t xml:space="preserve">О </w:t>
      </w:r>
      <w:r w:rsidRPr="00A620CA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Федерального закона от 26.12.2008 </w:t>
      </w:r>
      <w:r w:rsidR="003332AA">
        <w:rPr>
          <w:rFonts w:ascii="Times New Roman" w:hAnsi="Times New Roman" w:cs="Times New Roman"/>
          <w:sz w:val="24"/>
          <w:szCs w:val="24"/>
        </w:rPr>
        <w:t>№</w:t>
      </w:r>
      <w:r w:rsidRPr="00A620CA">
        <w:rPr>
          <w:rFonts w:ascii="Times New Roman" w:hAnsi="Times New Roman" w:cs="Times New Roman"/>
          <w:sz w:val="24"/>
          <w:szCs w:val="24"/>
        </w:rPr>
        <w:t xml:space="preserve"> 294-ФЗ </w:t>
      </w:r>
      <w:r w:rsidR="003332AA">
        <w:rPr>
          <w:rFonts w:ascii="Times New Roman" w:hAnsi="Times New Roman" w:cs="Times New Roman"/>
          <w:sz w:val="24"/>
          <w:szCs w:val="24"/>
        </w:rPr>
        <w:t>«</w:t>
      </w:r>
      <w:r w:rsidRPr="00A620CA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332AA">
        <w:rPr>
          <w:rFonts w:ascii="Times New Roman" w:hAnsi="Times New Roman" w:cs="Times New Roman"/>
          <w:sz w:val="24"/>
          <w:szCs w:val="24"/>
        </w:rPr>
        <w:t>»</w:t>
      </w:r>
      <w:r w:rsidRPr="00A620CA">
        <w:rPr>
          <w:rFonts w:ascii="Times New Roman" w:hAnsi="Times New Roman" w:cs="Times New Roman"/>
          <w:sz w:val="24"/>
          <w:szCs w:val="24"/>
        </w:rPr>
        <w:t>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A620C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620CA">
        <w:rPr>
          <w:rFonts w:ascii="Times New Roman" w:hAnsi="Times New Roman" w:cs="Times New Roman"/>
          <w:sz w:val="24"/>
          <w:szCs w:val="24"/>
        </w:rPr>
        <w:t xml:space="preserve"> Томской области от 11.01.2007 </w:t>
      </w:r>
      <w:r w:rsidR="003332AA">
        <w:rPr>
          <w:rFonts w:ascii="Times New Roman" w:hAnsi="Times New Roman" w:cs="Times New Roman"/>
          <w:sz w:val="24"/>
          <w:szCs w:val="24"/>
        </w:rPr>
        <w:t>№</w:t>
      </w:r>
      <w:r w:rsidRPr="00A620CA">
        <w:rPr>
          <w:rFonts w:ascii="Times New Roman" w:hAnsi="Times New Roman" w:cs="Times New Roman"/>
          <w:sz w:val="24"/>
          <w:szCs w:val="24"/>
        </w:rPr>
        <w:t xml:space="preserve"> 5-ОЗ </w:t>
      </w:r>
      <w:r w:rsidR="003332AA">
        <w:rPr>
          <w:rFonts w:ascii="Times New Roman" w:hAnsi="Times New Roman" w:cs="Times New Roman"/>
          <w:sz w:val="24"/>
          <w:szCs w:val="24"/>
        </w:rPr>
        <w:t>«</w:t>
      </w:r>
      <w:r w:rsidRPr="00A620CA">
        <w:rPr>
          <w:rFonts w:ascii="Times New Roman" w:hAnsi="Times New Roman" w:cs="Times New Roman"/>
          <w:sz w:val="24"/>
          <w:szCs w:val="24"/>
        </w:rPr>
        <w:t>Об обращениях граждан в государственные органы Томской области и органы местного самоуправления</w:t>
      </w:r>
      <w:r w:rsidR="003332AA">
        <w:rPr>
          <w:rFonts w:ascii="Times New Roman" w:hAnsi="Times New Roman" w:cs="Times New Roman"/>
          <w:sz w:val="24"/>
          <w:szCs w:val="24"/>
        </w:rPr>
        <w:t>»</w:t>
      </w:r>
      <w:r w:rsidRPr="00A620CA">
        <w:rPr>
          <w:rFonts w:ascii="Times New Roman" w:hAnsi="Times New Roman" w:cs="Times New Roman"/>
          <w:sz w:val="24"/>
          <w:szCs w:val="24"/>
        </w:rPr>
        <w:t xml:space="preserve"> (далее - Закон Томской области от 11.01.2007 </w:t>
      </w:r>
      <w:r w:rsidR="003332AA">
        <w:rPr>
          <w:rFonts w:ascii="Times New Roman" w:hAnsi="Times New Roman" w:cs="Times New Roman"/>
          <w:sz w:val="24"/>
          <w:szCs w:val="24"/>
        </w:rPr>
        <w:t>№</w:t>
      </w:r>
      <w:r w:rsidRPr="00A620CA">
        <w:rPr>
          <w:rFonts w:ascii="Times New Roman" w:hAnsi="Times New Roman" w:cs="Times New Roman"/>
          <w:sz w:val="24"/>
          <w:szCs w:val="24"/>
        </w:rPr>
        <w:t xml:space="preserve"> 5-ОЗ);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A620CA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A620CA">
        <w:rPr>
          <w:rFonts w:ascii="Times New Roman" w:hAnsi="Times New Roman" w:cs="Times New Roman"/>
          <w:sz w:val="24"/>
          <w:szCs w:val="24"/>
        </w:rPr>
        <w:t xml:space="preserve"> </w:t>
      </w:r>
      <w:r w:rsidR="003332AA">
        <w:rPr>
          <w:rFonts w:ascii="Times New Roman" w:hAnsi="Times New Roman" w:cs="Times New Roman"/>
          <w:sz w:val="24"/>
          <w:szCs w:val="24"/>
        </w:rPr>
        <w:t>муниципального образования «Парабельский район»</w:t>
      </w:r>
      <w:r w:rsidRPr="00A620CA">
        <w:rPr>
          <w:rFonts w:ascii="Times New Roman" w:hAnsi="Times New Roman" w:cs="Times New Roman"/>
          <w:sz w:val="24"/>
          <w:szCs w:val="24"/>
        </w:rPr>
        <w:t>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4. Предметом муниципального контроля является соблюдение юридическими лицами, индивидуальными предпринимателями установленных требований по обеспечению сохранности автомобильных дорог местного значения</w:t>
      </w:r>
      <w:r w:rsidR="003332AA" w:rsidRPr="003332AA">
        <w:rPr>
          <w:rFonts w:ascii="Times New Roman" w:hAnsi="Times New Roman" w:cs="Times New Roman"/>
          <w:sz w:val="24"/>
          <w:szCs w:val="24"/>
        </w:rPr>
        <w:t xml:space="preserve"> </w:t>
      </w:r>
      <w:r w:rsidR="003332AA" w:rsidRPr="00A620CA">
        <w:rPr>
          <w:rFonts w:ascii="Times New Roman" w:hAnsi="Times New Roman" w:cs="Times New Roman"/>
          <w:sz w:val="24"/>
          <w:szCs w:val="24"/>
        </w:rPr>
        <w:t xml:space="preserve">вне границ населенных пунктов </w:t>
      </w:r>
      <w:r w:rsidR="003332AA">
        <w:rPr>
          <w:rFonts w:ascii="Times New Roman" w:hAnsi="Times New Roman" w:cs="Times New Roman"/>
          <w:sz w:val="24"/>
          <w:szCs w:val="24"/>
        </w:rPr>
        <w:t>в границах муниципального района</w:t>
      </w:r>
      <w:r w:rsidRPr="00A620CA">
        <w:rPr>
          <w:rFonts w:ascii="Times New Roman" w:hAnsi="Times New Roman" w:cs="Times New Roman"/>
          <w:sz w:val="24"/>
          <w:szCs w:val="24"/>
        </w:rPr>
        <w:t>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63"/>
      <w:bookmarkEnd w:id="3"/>
      <w:r w:rsidRPr="00A620CA">
        <w:rPr>
          <w:rFonts w:ascii="Times New Roman" w:hAnsi="Times New Roman" w:cs="Times New Roman"/>
          <w:sz w:val="24"/>
          <w:szCs w:val="24"/>
        </w:rPr>
        <w:t>II. ТРЕБОВАНИЯ К ПОРЯДКУ ОСУЩЕСТВЛЕНИЯ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5. Местонахождение Уполномоченного органа: Томская область,</w:t>
      </w:r>
      <w:r w:rsidR="004F65C2">
        <w:rPr>
          <w:rFonts w:ascii="Times New Roman" w:hAnsi="Times New Roman" w:cs="Times New Roman"/>
          <w:sz w:val="24"/>
          <w:szCs w:val="24"/>
        </w:rPr>
        <w:t xml:space="preserve"> Парабельский район,</w:t>
      </w:r>
      <w:r w:rsidRPr="00A620CA">
        <w:rPr>
          <w:rFonts w:ascii="Times New Roman" w:hAnsi="Times New Roman" w:cs="Times New Roman"/>
          <w:sz w:val="24"/>
          <w:szCs w:val="24"/>
        </w:rPr>
        <w:t xml:space="preserve"> </w:t>
      </w:r>
      <w:r w:rsidR="004F65C2">
        <w:rPr>
          <w:rFonts w:ascii="Times New Roman" w:hAnsi="Times New Roman" w:cs="Times New Roman"/>
          <w:sz w:val="24"/>
          <w:szCs w:val="24"/>
        </w:rPr>
        <w:t>с</w:t>
      </w:r>
      <w:r w:rsidRPr="00A620CA">
        <w:rPr>
          <w:rFonts w:ascii="Times New Roman" w:hAnsi="Times New Roman" w:cs="Times New Roman"/>
          <w:sz w:val="24"/>
          <w:szCs w:val="24"/>
        </w:rPr>
        <w:t xml:space="preserve">. </w:t>
      </w:r>
      <w:r w:rsidR="004F65C2">
        <w:rPr>
          <w:rFonts w:ascii="Times New Roman" w:hAnsi="Times New Roman" w:cs="Times New Roman"/>
          <w:sz w:val="24"/>
          <w:szCs w:val="24"/>
        </w:rPr>
        <w:t>Парабель</w:t>
      </w:r>
      <w:r w:rsidRPr="00A620CA">
        <w:rPr>
          <w:rFonts w:ascii="Times New Roman" w:hAnsi="Times New Roman" w:cs="Times New Roman"/>
          <w:sz w:val="24"/>
          <w:szCs w:val="24"/>
        </w:rPr>
        <w:t xml:space="preserve">, ул. </w:t>
      </w:r>
      <w:r w:rsidR="004F65C2">
        <w:rPr>
          <w:rFonts w:ascii="Times New Roman" w:hAnsi="Times New Roman" w:cs="Times New Roman"/>
          <w:sz w:val="24"/>
          <w:szCs w:val="24"/>
        </w:rPr>
        <w:t>Советская</w:t>
      </w:r>
      <w:r w:rsidRPr="00A620CA">
        <w:rPr>
          <w:rFonts w:ascii="Times New Roman" w:hAnsi="Times New Roman" w:cs="Times New Roman"/>
          <w:sz w:val="24"/>
          <w:szCs w:val="24"/>
        </w:rPr>
        <w:t xml:space="preserve">, д. </w:t>
      </w:r>
      <w:r w:rsidR="004F65C2">
        <w:rPr>
          <w:rFonts w:ascii="Times New Roman" w:hAnsi="Times New Roman" w:cs="Times New Roman"/>
          <w:sz w:val="24"/>
          <w:szCs w:val="24"/>
        </w:rPr>
        <w:t>14</w:t>
      </w:r>
      <w:r w:rsidRPr="00A620CA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4F65C2">
        <w:rPr>
          <w:rFonts w:ascii="Times New Roman" w:hAnsi="Times New Roman" w:cs="Times New Roman"/>
          <w:sz w:val="24"/>
          <w:szCs w:val="24"/>
        </w:rPr>
        <w:t>11</w:t>
      </w:r>
      <w:r w:rsidRPr="00A620CA">
        <w:rPr>
          <w:rFonts w:ascii="Times New Roman" w:hAnsi="Times New Roman" w:cs="Times New Roman"/>
          <w:sz w:val="24"/>
          <w:szCs w:val="24"/>
        </w:rPr>
        <w:t>.</w:t>
      </w:r>
    </w:p>
    <w:p w:rsidR="009E68A4" w:rsidRPr="00A620CA" w:rsidRDefault="004F6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 понедельник - пятница</w:t>
      </w:r>
      <w:r w:rsidR="009E68A4" w:rsidRPr="00A620CA">
        <w:rPr>
          <w:rFonts w:ascii="Times New Roman" w:hAnsi="Times New Roman" w:cs="Times New Roman"/>
          <w:sz w:val="24"/>
          <w:szCs w:val="24"/>
        </w:rPr>
        <w:t xml:space="preserve">: начало работы в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9E68A4" w:rsidRPr="00A620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9E68A4" w:rsidRPr="00A620CA">
        <w:rPr>
          <w:rFonts w:ascii="Times New Roman" w:hAnsi="Times New Roman" w:cs="Times New Roman"/>
          <w:sz w:val="24"/>
          <w:szCs w:val="24"/>
        </w:rPr>
        <w:t>0, окончание работы в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E68A4" w:rsidRPr="00A620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9E68A4" w:rsidRPr="00A620CA">
        <w:rPr>
          <w:rFonts w:ascii="Times New Roman" w:hAnsi="Times New Roman" w:cs="Times New Roman"/>
          <w:sz w:val="24"/>
          <w:szCs w:val="24"/>
        </w:rPr>
        <w:t>0; перерыв на обед: с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9E68A4" w:rsidRPr="00A620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9E68A4" w:rsidRPr="00A620CA">
        <w:rPr>
          <w:rFonts w:ascii="Times New Roman" w:hAnsi="Times New Roman" w:cs="Times New Roman"/>
          <w:sz w:val="24"/>
          <w:szCs w:val="24"/>
        </w:rPr>
        <w:t>0 до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9E68A4" w:rsidRPr="00A620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9E68A4" w:rsidRPr="00A620CA">
        <w:rPr>
          <w:rFonts w:ascii="Times New Roman" w:hAnsi="Times New Roman" w:cs="Times New Roman"/>
          <w:sz w:val="24"/>
          <w:szCs w:val="24"/>
        </w:rPr>
        <w:t>; суббота, воскресенье - выходные дни.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Контактные телефоны: (382</w:t>
      </w:r>
      <w:r w:rsidR="004F65C2">
        <w:rPr>
          <w:rFonts w:ascii="Times New Roman" w:hAnsi="Times New Roman" w:cs="Times New Roman"/>
          <w:sz w:val="24"/>
          <w:szCs w:val="24"/>
        </w:rPr>
        <w:t>52</w:t>
      </w:r>
      <w:r w:rsidRPr="00A620CA">
        <w:rPr>
          <w:rFonts w:ascii="Times New Roman" w:hAnsi="Times New Roman" w:cs="Times New Roman"/>
          <w:sz w:val="24"/>
          <w:szCs w:val="24"/>
        </w:rPr>
        <w:t xml:space="preserve">) </w:t>
      </w:r>
      <w:r w:rsidR="004F65C2">
        <w:rPr>
          <w:rFonts w:ascii="Times New Roman" w:hAnsi="Times New Roman" w:cs="Times New Roman"/>
          <w:sz w:val="24"/>
          <w:szCs w:val="24"/>
        </w:rPr>
        <w:t>2-13-54.</w:t>
      </w:r>
      <w:r w:rsidRPr="00A620CA">
        <w:rPr>
          <w:rFonts w:ascii="Times New Roman" w:hAnsi="Times New Roman" w:cs="Times New Roman"/>
          <w:sz w:val="24"/>
          <w:szCs w:val="24"/>
        </w:rPr>
        <w:t xml:space="preserve"> </w:t>
      </w:r>
      <w:r w:rsidRPr="001C73F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7" w:history="1">
        <w:r w:rsidR="001C73FE" w:rsidRPr="001C73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par</w:t>
        </w:r>
        <w:r w:rsidR="001C73FE" w:rsidRPr="001C73F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1C73FE" w:rsidRPr="001C73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</w:t>
        </w:r>
        <w:r w:rsidR="001C73FE" w:rsidRPr="001C73F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C73FE" w:rsidRPr="001C73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1C73FE" w:rsidRPr="001C73F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C73FE" w:rsidRPr="001C73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C73FE" w:rsidRPr="001C73F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C73FE" w:rsidRPr="001C73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C73FE">
        <w:rPr>
          <w:rFonts w:ascii="Times New Roman" w:hAnsi="Times New Roman" w:cs="Times New Roman"/>
          <w:sz w:val="24"/>
          <w:szCs w:val="24"/>
        </w:rPr>
        <w:t>.</w:t>
      </w:r>
      <w:r w:rsidR="001C73FE" w:rsidRPr="001C73FE">
        <w:rPr>
          <w:rFonts w:ascii="Times New Roman" w:hAnsi="Times New Roman" w:cs="Times New Roman"/>
          <w:sz w:val="24"/>
          <w:szCs w:val="24"/>
        </w:rPr>
        <w:t xml:space="preserve"> </w:t>
      </w:r>
      <w:r w:rsidRPr="00A620CA">
        <w:rPr>
          <w:rFonts w:ascii="Times New Roman" w:hAnsi="Times New Roman" w:cs="Times New Roman"/>
          <w:sz w:val="24"/>
          <w:szCs w:val="24"/>
        </w:rPr>
        <w:t xml:space="preserve">Адрес сайта в информационно-телекоммуникационной сети </w:t>
      </w:r>
      <w:r w:rsidR="004F65C2">
        <w:rPr>
          <w:rFonts w:ascii="Times New Roman" w:hAnsi="Times New Roman" w:cs="Times New Roman"/>
          <w:sz w:val="24"/>
          <w:szCs w:val="24"/>
        </w:rPr>
        <w:t>«</w:t>
      </w:r>
      <w:r w:rsidRPr="00A620CA">
        <w:rPr>
          <w:rFonts w:ascii="Times New Roman" w:hAnsi="Times New Roman" w:cs="Times New Roman"/>
          <w:sz w:val="24"/>
          <w:szCs w:val="24"/>
        </w:rPr>
        <w:t>Интернет</w:t>
      </w:r>
      <w:r w:rsidR="004F65C2">
        <w:rPr>
          <w:rFonts w:ascii="Times New Roman" w:hAnsi="Times New Roman" w:cs="Times New Roman"/>
          <w:sz w:val="24"/>
          <w:szCs w:val="24"/>
        </w:rPr>
        <w:t>»</w:t>
      </w:r>
      <w:r w:rsidRPr="00A620CA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4F65C2" w:rsidRPr="00A57F8C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r w:rsidR="004F65C2" w:rsidRPr="00A57F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parabel</w:t>
        </w:r>
        <w:r w:rsidR="004F65C2" w:rsidRPr="00A57F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F65C2" w:rsidRPr="00A57F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4F65C2" w:rsidRPr="00A57F8C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A620CA">
        <w:rPr>
          <w:rFonts w:ascii="Times New Roman" w:hAnsi="Times New Roman" w:cs="Times New Roman"/>
          <w:sz w:val="24"/>
          <w:szCs w:val="24"/>
        </w:rPr>
        <w:t>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Информация о режиме работы Уполномоченного органа, контактных телефонах, адресах электронной почты и официального сайта дополнительно размещается на стендах в здании Уполномоченного органа.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Информацию по вопросам исполнения муниципальной функции заинтересованные лица могут получить с использованием портала государственных и муниципальных услуг Томской области (http://pgs.tomsk.gov.ru/portal/) и единого портала государственных и муниципальных услуг (http://www.gosuslugi.ru).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6. Срок проведения документарной или выездной проверки (как плановой, так и внеплановой) не может превышать 20 рабочих дней.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7.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</w:t>
      </w:r>
      <w:proofErr w:type="spellStart"/>
      <w:r w:rsidRPr="00A620CA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620CA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74"/>
      <w:bookmarkEnd w:id="4"/>
      <w:r w:rsidRPr="00A620CA">
        <w:rPr>
          <w:rFonts w:ascii="Times New Roman" w:hAnsi="Times New Roman" w:cs="Times New Roman"/>
          <w:sz w:val="24"/>
          <w:szCs w:val="24"/>
        </w:rPr>
        <w:t>III. СОСТАВ, ПОСЛЕДОВАТЕЛЬНОСТЬ И СРОКИ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ВЫПОЛНЕНИЯ АДМИНИСТРАТИВНЫХ ПРОЦЕДУР (ДЕЙСТВИЙ),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ТРЕБОВАНИЯ К ПОРЯДКУ ИХ ВЫПОЛНЕНИЯ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8. Состав административных процедур включает в себя: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1) при проведении плановой проверки: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а) составление ежегодного плана проведения плановых проверок;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б) издание приказа руководителя Уполномоченного органа о проведении проверки;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в) проведение документарной и (или) выездной проверки;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г) составление акта проверки;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2) при проведении внеплановой проверки: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а) издание приказа руководителя Уполномоченного органа о проведении проверки;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б) проведение: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- документарной проверки;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- выездной проверки (после согласования с прокуратурой </w:t>
      </w:r>
      <w:r w:rsidR="001E6E0D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A620CA">
        <w:rPr>
          <w:rFonts w:ascii="Times New Roman" w:hAnsi="Times New Roman" w:cs="Times New Roman"/>
          <w:sz w:val="24"/>
          <w:szCs w:val="24"/>
        </w:rPr>
        <w:t>);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в) составление акта проверки.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9. Плановые проверки юридических лиц и индивидуальных предпринимателей </w:t>
      </w:r>
      <w:r w:rsidRPr="00A620CA">
        <w:rPr>
          <w:rFonts w:ascii="Times New Roman" w:hAnsi="Times New Roman" w:cs="Times New Roman"/>
          <w:sz w:val="24"/>
          <w:szCs w:val="24"/>
        </w:rPr>
        <w:lastRenderedPageBreak/>
        <w:t xml:space="preserve">проводятся на основании разрабатываемых Уполномоченным органом и утверждаемых правовыми актами Администрации </w:t>
      </w:r>
      <w:r w:rsidR="001E6E0D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A620CA">
        <w:rPr>
          <w:rFonts w:ascii="Times New Roman" w:hAnsi="Times New Roman" w:cs="Times New Roman"/>
          <w:sz w:val="24"/>
          <w:szCs w:val="24"/>
        </w:rPr>
        <w:t xml:space="preserve"> ежегодных планов проведения плановых проверок.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В срок до 1 сентября года, предшествующего году проведения плановых проверок, Уполномоченный орган направляет в порядке, установленном Правительством Российской Федерации, проект ежегодного плана проведения плановых проверок в прокуратуру </w:t>
      </w:r>
      <w:r w:rsidR="001E6E0D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A620CA">
        <w:rPr>
          <w:rFonts w:ascii="Times New Roman" w:hAnsi="Times New Roman" w:cs="Times New Roman"/>
          <w:sz w:val="24"/>
          <w:szCs w:val="24"/>
        </w:rPr>
        <w:t>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10. Ежегодный план проведения плановых проверок в отношении юридических лиц и индивидуальных предпринимателей утверждается постановлением Администрации </w:t>
      </w:r>
      <w:r w:rsidR="001E6E0D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A620CA">
        <w:rPr>
          <w:rFonts w:ascii="Times New Roman" w:hAnsi="Times New Roman" w:cs="Times New Roman"/>
          <w:sz w:val="24"/>
          <w:szCs w:val="24"/>
        </w:rPr>
        <w:t xml:space="preserve"> по форме и в порядке,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A620CA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331EE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31EE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30.06.2010 </w:t>
      </w:r>
      <w:r w:rsidR="001E6E0D" w:rsidRPr="00331EE4">
        <w:rPr>
          <w:rFonts w:ascii="Times New Roman" w:hAnsi="Times New Roman" w:cs="Times New Roman"/>
          <w:sz w:val="24"/>
          <w:szCs w:val="24"/>
        </w:rPr>
        <w:t>№</w:t>
      </w:r>
      <w:r w:rsidRPr="00331EE4">
        <w:rPr>
          <w:rFonts w:ascii="Times New Roman" w:hAnsi="Times New Roman" w:cs="Times New Roman"/>
          <w:sz w:val="24"/>
          <w:szCs w:val="24"/>
        </w:rPr>
        <w:t xml:space="preserve"> 489.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План доводится до сведения заинтересованных лиц в порядке, предусмотренном </w:t>
      </w:r>
      <w:r w:rsidRPr="00331EE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0" w:history="1">
        <w:r w:rsidRPr="00331EE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31EE4">
        <w:rPr>
          <w:rFonts w:ascii="Times New Roman" w:hAnsi="Times New Roman" w:cs="Times New Roman"/>
          <w:sz w:val="24"/>
          <w:szCs w:val="24"/>
        </w:rPr>
        <w:t xml:space="preserve"> от 26.12.2008 </w:t>
      </w:r>
      <w:r w:rsidR="001E6E0D" w:rsidRPr="00331EE4">
        <w:rPr>
          <w:rFonts w:ascii="Times New Roman" w:hAnsi="Times New Roman" w:cs="Times New Roman"/>
          <w:sz w:val="24"/>
          <w:szCs w:val="24"/>
        </w:rPr>
        <w:t>№</w:t>
      </w:r>
      <w:r w:rsidRPr="00331EE4">
        <w:rPr>
          <w:rFonts w:ascii="Times New Roman" w:hAnsi="Times New Roman" w:cs="Times New Roman"/>
          <w:sz w:val="24"/>
          <w:szCs w:val="24"/>
        </w:rPr>
        <w:t xml:space="preserve"> 294-ФЗ</w:t>
      </w:r>
      <w:r w:rsidRPr="00A620CA">
        <w:rPr>
          <w:rFonts w:ascii="Times New Roman" w:hAnsi="Times New Roman" w:cs="Times New Roman"/>
          <w:sz w:val="24"/>
          <w:szCs w:val="24"/>
        </w:rPr>
        <w:t xml:space="preserve">, а также посредством размещения на официальном сайте Администрации </w:t>
      </w:r>
      <w:r w:rsidR="001E6E0D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A620C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1E6E0D">
        <w:rPr>
          <w:rFonts w:ascii="Times New Roman" w:hAnsi="Times New Roman" w:cs="Times New Roman"/>
          <w:sz w:val="24"/>
          <w:szCs w:val="24"/>
        </w:rPr>
        <w:t>«</w:t>
      </w:r>
      <w:r w:rsidRPr="00A620CA">
        <w:rPr>
          <w:rFonts w:ascii="Times New Roman" w:hAnsi="Times New Roman" w:cs="Times New Roman"/>
          <w:sz w:val="24"/>
          <w:szCs w:val="24"/>
        </w:rPr>
        <w:t>Интернет</w:t>
      </w:r>
      <w:r w:rsidR="001E6E0D">
        <w:rPr>
          <w:rFonts w:ascii="Times New Roman" w:hAnsi="Times New Roman" w:cs="Times New Roman"/>
          <w:sz w:val="24"/>
          <w:szCs w:val="24"/>
        </w:rPr>
        <w:t>»</w:t>
      </w:r>
      <w:r w:rsidRPr="00A620CA">
        <w:rPr>
          <w:rFonts w:ascii="Times New Roman" w:hAnsi="Times New Roman" w:cs="Times New Roman"/>
          <w:sz w:val="24"/>
          <w:szCs w:val="24"/>
        </w:rPr>
        <w:t xml:space="preserve"> (http://ww</w:t>
      </w:r>
      <w:r w:rsidR="001E6E0D">
        <w:rPr>
          <w:rFonts w:ascii="Times New Roman" w:hAnsi="Times New Roman" w:cs="Times New Roman"/>
          <w:sz w:val="24"/>
          <w:szCs w:val="24"/>
        </w:rPr>
        <w:t>w.</w:t>
      </w:r>
      <w:proofErr w:type="spellStart"/>
      <w:r w:rsidR="001E6E0D">
        <w:rPr>
          <w:rFonts w:ascii="Times New Roman" w:hAnsi="Times New Roman" w:cs="Times New Roman"/>
          <w:sz w:val="24"/>
          <w:szCs w:val="24"/>
          <w:lang w:val="en-US"/>
        </w:rPr>
        <w:t>parabel</w:t>
      </w:r>
      <w:proofErr w:type="spellEnd"/>
      <w:r w:rsidR="001E6E0D" w:rsidRPr="001E6E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E6E0D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A620C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20C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620CA">
        <w:rPr>
          <w:rFonts w:ascii="Times New Roman" w:hAnsi="Times New Roman" w:cs="Times New Roman"/>
          <w:sz w:val="24"/>
          <w:szCs w:val="24"/>
        </w:rPr>
        <w:t xml:space="preserve">), публикации в печатном издании, предназначенном для официального опубликования муниципальных правовых актов </w:t>
      </w:r>
      <w:r w:rsidR="001E6E0D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Pr="00A620CA">
        <w:rPr>
          <w:rFonts w:ascii="Times New Roman" w:hAnsi="Times New Roman" w:cs="Times New Roman"/>
          <w:sz w:val="24"/>
          <w:szCs w:val="24"/>
        </w:rPr>
        <w:t>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11. В ежегодных планах проведения плановых проверок указываются следующие сведения: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в отношении которых планируется проведение плановых проверок,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своей деятельности;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2) цель и основание проведения каждой плановой проверки;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3) дата начала и сроки проведения каждой плановой проверки;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4) наименование органа, должностными лицами которого осуществляется конкретная плановая проверка.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При проведении совместной плановой проверки указываются наименования всех участвующих в такой проверке органов.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12. В целях проведения проверки должностное лицо Уполномоченного органа осуществляет подготовку </w:t>
      </w:r>
      <w:hyperlink r:id="rId21" w:history="1">
        <w:r w:rsidRPr="00A620C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A620CA">
        <w:rPr>
          <w:rFonts w:ascii="Times New Roman" w:hAnsi="Times New Roman" w:cs="Times New Roman"/>
          <w:sz w:val="24"/>
          <w:szCs w:val="24"/>
        </w:rPr>
        <w:t xml:space="preserve"> в соответствии с типовой формой, утвержденной </w:t>
      </w:r>
      <w:r w:rsidRPr="00331EE4">
        <w:rPr>
          <w:rFonts w:ascii="Times New Roman" w:hAnsi="Times New Roman" w:cs="Times New Roman"/>
          <w:sz w:val="24"/>
          <w:szCs w:val="24"/>
        </w:rPr>
        <w:t xml:space="preserve">Приказом Минэкономразвития от 30.04.2009 </w:t>
      </w:r>
      <w:r w:rsidR="001E6E0D" w:rsidRPr="00331EE4">
        <w:rPr>
          <w:rFonts w:ascii="Times New Roman" w:hAnsi="Times New Roman" w:cs="Times New Roman"/>
          <w:sz w:val="24"/>
          <w:szCs w:val="24"/>
        </w:rPr>
        <w:t>№</w:t>
      </w:r>
      <w:r w:rsidRPr="00331EE4">
        <w:rPr>
          <w:rFonts w:ascii="Times New Roman" w:hAnsi="Times New Roman" w:cs="Times New Roman"/>
          <w:sz w:val="24"/>
          <w:szCs w:val="24"/>
        </w:rPr>
        <w:t xml:space="preserve"> 141.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13. Результатом административной процедуры является подписанный руководителем Уполномоченного органа приказ о проведении проверки.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14. Должностное лицо Уполномоченного органа уведомляет проверяемое лицо о начале проведения проверки посредством направления копии приказа о проведении проверки заказным почтовым отправлением с уведомлением о вручении или иным доступным способом не позднее 3 рабочих дней до начала ее проведения.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3"/>
      <w:bookmarkEnd w:id="5"/>
      <w:r w:rsidRPr="00A620CA">
        <w:rPr>
          <w:rFonts w:ascii="Times New Roman" w:hAnsi="Times New Roman" w:cs="Times New Roman"/>
          <w:sz w:val="24"/>
          <w:szCs w:val="24"/>
        </w:rPr>
        <w:t>15. Предметом документарной проверки являются сведения, содержащиеся в документах юридических лиц и индивидуальных предпринимателей, устанавливающих их организационно-правовую форму, права и обязанности, документы, используемые при осуществлении им деятельности и связанные с исполнением им обязательных требований и требований, установленных муниципальными правовыми актами.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16. Документарная проверка (плановая или внеплановая) проводится по месту нахождения Уполномоченного органа.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17. В процессе проведения документарной проверки в первую очередь рассматриваются документы, имеющиеся в распоряжении Уполномоченного органа, в том числе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юридического лица, индивидуального предпринимателя муниципального контроля.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В случае если достоверность сведений, содержащихся в документах, имеющихся в распоряжении Уполномоченного органа, вызывает обоснованные сомнения либо эти сведения не позволяют оценить исполнение юридическими лицами и индивидуальными предпринимателями, установленным требованиям по обеспечению сохранности автомобильных дорог местного значения, Уполномоченный орган направляет в адрес юридического лица и индивидуального предпринимателя мотивированный запрос с требованием представить иные необходимые для рассмотрения в ходе проведения документарной</w:t>
      </w:r>
      <w:proofErr w:type="gramEnd"/>
      <w:r w:rsidRPr="00A620CA">
        <w:rPr>
          <w:rFonts w:ascii="Times New Roman" w:hAnsi="Times New Roman" w:cs="Times New Roman"/>
          <w:sz w:val="24"/>
          <w:szCs w:val="24"/>
        </w:rPr>
        <w:t xml:space="preserve"> проверки документы. К запросу прилагается заверенная печатью копия приказа Уполномоченного органа о проведении документарной проверки по муниципальному контролю.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19. В течение 10 рабочих дней со дня получения мотивированного запроса проверяемое лицо обязано направить в Уполномоченный орган указанные в запросе документы в виде копий, заверенных печатью и соответственно подписью проверяемого лица или его уполномоченного представителя. Проверяемое лицо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Если в ходе документарной проверки выявлены ошибки и (или) противоречия в представленных проверяемым лицом документах либо несоответствие сведений, содержащихся в этих документах, сведениям, содержащимся в имеющихся в Уполномоченном органе документах и (или) полученным в ходе проверки, информация об этом направляется проверяемому лицу с требованием представить в течение 10 рабочих дней необходимые пояснения в письменной форме.</w:t>
      </w:r>
      <w:proofErr w:type="gramEnd"/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21. Проверяемое лицо, представляющее в Уполномоченный орган пояснения относительно выявленных ошибок и (или) противоречий в представленных документах либо относительно несоответствия указанных в </w:t>
      </w:r>
      <w:hyperlink w:anchor="Par103" w:history="1">
        <w:r w:rsidRPr="00A620CA">
          <w:rPr>
            <w:rFonts w:ascii="Times New Roman" w:hAnsi="Times New Roman" w:cs="Times New Roman"/>
            <w:color w:val="0000FF"/>
            <w:sz w:val="24"/>
            <w:szCs w:val="24"/>
          </w:rPr>
          <w:t>пункте 15</w:t>
        </w:r>
      </w:hyperlink>
      <w:r w:rsidRPr="00A620C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сведений, вправе представить дополнительно в Уполномоченный орган документы, подтверждающие достоверность ранее представленных документов.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22. Должностное лицо Уполномоченного органа, проводящее документарную проверку, обязано рассмотреть представленные пояснения и документы, подтверждающие достоверность ранее представленных документов. Если после рассмотрения представленных пояснений и документов либо при отсутствии пояснений будут установлены признаки нарушения установленных требований по обеспечению сохранности автомобильных дорог местного значения, Уполномоченный орган вправе провести выездную проверку.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установленных требований по обеспечению сохранности автомобильных дорог местного</w:t>
      </w:r>
      <w:proofErr w:type="gramEnd"/>
      <w:r w:rsidRPr="00A620CA">
        <w:rPr>
          <w:rFonts w:ascii="Times New Roman" w:hAnsi="Times New Roman" w:cs="Times New Roman"/>
          <w:sz w:val="24"/>
          <w:szCs w:val="24"/>
        </w:rPr>
        <w:t xml:space="preserve"> значения.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24.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25. 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индивидуального предпринимателя установленным требованиям по обеспечению сохранности автомобильных дорог местного значения.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 xml:space="preserve">Выездная проверка начинается с предъявления служебного удостоверения должностным лицом Уполномоченного органа, обязательного ознакомления руководителя или иного должностного лица юридического лица, индивидуального предпринимателя, </w:t>
      </w:r>
      <w:r w:rsidRPr="00A620CA">
        <w:rPr>
          <w:rFonts w:ascii="Times New Roman" w:hAnsi="Times New Roman" w:cs="Times New Roman"/>
          <w:sz w:val="24"/>
          <w:szCs w:val="24"/>
        </w:rPr>
        <w:lastRenderedPageBreak/>
        <w:t>его уполномоченного представителя с приказом руководителя Уполномоченного органа о назначении выездной проверки и с полномочиями проводящего выездную проверку лица,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</w:t>
      </w:r>
      <w:proofErr w:type="gramEnd"/>
      <w:r w:rsidRPr="00A620CA">
        <w:rPr>
          <w:rFonts w:ascii="Times New Roman" w:hAnsi="Times New Roman" w:cs="Times New Roman"/>
          <w:sz w:val="24"/>
          <w:szCs w:val="24"/>
        </w:rPr>
        <w:t xml:space="preserve"> организаций, привлекаемых к выездной проверке, со сроками и с условиями ее проведения.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27. Уполномоченный орган привлекает к проведению выездной проверки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</w:t>
      </w:r>
      <w:proofErr w:type="spellStart"/>
      <w:r w:rsidRPr="00A620CA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A620CA">
        <w:rPr>
          <w:rFonts w:ascii="Times New Roman" w:hAnsi="Times New Roman" w:cs="Times New Roman"/>
          <w:sz w:val="24"/>
          <w:szCs w:val="24"/>
        </w:rPr>
        <w:t xml:space="preserve"> лицами проверяемых лиц.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О проведенной проверке должностным лицом Уполномоченного органа в журнале учета проверок осуществляется запись, содержащая сведения о наименовании Уполномоченного органа,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указывается фамилия, имя, отчество и должность проводящего проверку и его подпись.</w:t>
      </w:r>
      <w:proofErr w:type="gramEnd"/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7"/>
      <w:bookmarkEnd w:id="6"/>
      <w:r w:rsidRPr="00A620CA">
        <w:rPr>
          <w:rFonts w:ascii="Times New Roman" w:hAnsi="Times New Roman" w:cs="Times New Roman"/>
          <w:sz w:val="24"/>
          <w:szCs w:val="24"/>
        </w:rPr>
        <w:t xml:space="preserve">29. По результатам проверки должностным лицом Уполномоченного органа, проводящим проверку, составляется </w:t>
      </w:r>
      <w:hyperlink r:id="rId22" w:history="1">
        <w:r w:rsidRPr="00A620CA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A620CA">
        <w:rPr>
          <w:rFonts w:ascii="Times New Roman" w:hAnsi="Times New Roman" w:cs="Times New Roman"/>
          <w:sz w:val="24"/>
          <w:szCs w:val="24"/>
        </w:rPr>
        <w:t xml:space="preserve"> проверки по форме, утвержденной Приказом </w:t>
      </w:r>
      <w:r w:rsidRPr="00331EE4">
        <w:rPr>
          <w:rFonts w:ascii="Times New Roman" w:hAnsi="Times New Roman" w:cs="Times New Roman"/>
          <w:sz w:val="24"/>
          <w:szCs w:val="24"/>
        </w:rPr>
        <w:t xml:space="preserve">Минэкономразвития от 30.04.2009 </w:t>
      </w:r>
      <w:r w:rsidR="00C879F0" w:rsidRPr="00331EE4">
        <w:rPr>
          <w:rFonts w:ascii="Times New Roman" w:hAnsi="Times New Roman" w:cs="Times New Roman"/>
          <w:sz w:val="24"/>
          <w:szCs w:val="24"/>
        </w:rPr>
        <w:t>№</w:t>
      </w:r>
      <w:r w:rsidRPr="00331EE4">
        <w:rPr>
          <w:rFonts w:ascii="Times New Roman" w:hAnsi="Times New Roman" w:cs="Times New Roman"/>
          <w:sz w:val="24"/>
          <w:szCs w:val="24"/>
        </w:rPr>
        <w:t xml:space="preserve"> 141.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30. В акте проверки указываются: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1) дата, время и место составления акта проверки;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2) наименование Уполномоченного органа;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3) дата и номер приказа руководителя Уполномоченного органа о проведении проверки;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4) фамилия, имя, отчество и должность лица Уполномоченного органа, проводившего проверку;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5) наименование проверяемого лица (для юридических лиц) или фамилия, имя и отчество (для индивидуальных предпринимателей), а также фамилия, имя, отчество и должность руководителя, иного должностного лица или уполномоченного представителя проверяемого лица, присутствовавших при проведении проверки;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6) дата, время, продолжительность и место проведения проверки;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7) сведения о результатах проверки, в том числе о выявленных нарушениях, об их характере и о лицах, допустивших указанные нарушения;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0CA">
        <w:rPr>
          <w:rFonts w:ascii="Times New Roman" w:hAnsi="Times New Roman" w:cs="Times New Roman"/>
          <w:sz w:val="24"/>
          <w:szCs w:val="24"/>
        </w:rPr>
        <w:t>8) сведения об ознакомлении или отказе в ознакомлении с актом проверки проверяемого лица или уполномоченного представителя проверяемого лица, присутствовавших при проведении проверки, о наличии их подписей или об отказе от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журнала;</w:t>
      </w:r>
      <w:proofErr w:type="gramEnd"/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9) подпись должностного лица, проводившего проверку.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31. К акту проверки прилагаются (при наличии) протоколы или заключения проведенных исследований, испытаний и экспертиз, объяснения работников проверяемого лица, на которых возлагается ответственность за допущенные нарушение, предписания и иные связанные с результатами проверки документы или их копии.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32. Акт проверки оформляется непосредственно после ее завершения в 2 экземплярах, один из которых с копиями приложений вручается проверяемому лицу или уполномоченному представителю проверяемого лица под расписку об ознакомлении либо об отказе в ознакомлении с актом проверки.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33. В случае отсутствия проверяемого лица или уполномоченного представителя проверяемого лица, а также в случае отказа проверяемого лица дать расписку об ознакомлении либо об отказе в ознакомлении с актом проверки такой акт направляется заказным почтовым отправлением с уведомлением о вручении, которое приобщается к </w:t>
      </w:r>
      <w:r w:rsidRPr="00A620CA">
        <w:rPr>
          <w:rFonts w:ascii="Times New Roman" w:hAnsi="Times New Roman" w:cs="Times New Roman"/>
          <w:sz w:val="24"/>
          <w:szCs w:val="24"/>
        </w:rPr>
        <w:lastRenderedPageBreak/>
        <w:t>экземпляру акта проверки, хранящемуся в деле Уполномоченного органа.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31"/>
      <w:bookmarkEnd w:id="7"/>
      <w:r w:rsidRPr="00A620CA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дней после завершения мероприятий по контролю, и вручается проверяемому лицу или уполномоченному представителю проверяемого лица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</w:t>
      </w:r>
      <w:proofErr w:type="gramEnd"/>
      <w:r w:rsidRPr="00A620CA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35. Результаты выездной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36. Основанием для проведения внеплановой проверки является: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 ранее выданного Уполномоченным органом предписания;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35"/>
      <w:bookmarkEnd w:id="8"/>
      <w:r w:rsidRPr="00A620CA">
        <w:rPr>
          <w:rFonts w:ascii="Times New Roman" w:hAnsi="Times New Roman" w:cs="Times New Roman"/>
          <w:sz w:val="24"/>
          <w:szCs w:val="24"/>
        </w:rPr>
        <w:t>2) поступление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37. Обращения и заявления, не позволяющие установить лицо, обратившееся в Уполномоченный орган, а также обращения и заявления, не содержащие сведений о фактах, указанных в </w:t>
      </w:r>
      <w:hyperlink w:anchor="Par135" w:history="1">
        <w:r w:rsidRPr="00A620CA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36</w:t>
        </w:r>
      </w:hyperlink>
      <w:r w:rsidRPr="00A620C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могут служить основанием для проведения внеплановой проверки.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38. В день подписания приказа о проведении внеплановой выездной проверки юридического лица, индивидуального предпринимателя,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прокуратуру </w:t>
      </w:r>
      <w:r w:rsidR="001C73FE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A620CA">
        <w:rPr>
          <w:rFonts w:ascii="Times New Roman" w:hAnsi="Times New Roman" w:cs="Times New Roman"/>
          <w:sz w:val="24"/>
          <w:szCs w:val="24"/>
        </w:rPr>
        <w:t xml:space="preserve"> заявление о согласовании проведения внеплановой выездной проверки.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39. </w:t>
      </w:r>
      <w:hyperlink r:id="rId23" w:history="1">
        <w:r w:rsidRPr="00A620CA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A620CA">
        <w:rPr>
          <w:rFonts w:ascii="Times New Roman" w:hAnsi="Times New Roman" w:cs="Times New Roman"/>
          <w:sz w:val="24"/>
          <w:szCs w:val="24"/>
        </w:rPr>
        <w:t xml:space="preserve"> о согласовании с прокуратурой </w:t>
      </w:r>
      <w:r w:rsidR="001C73FE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A620CA">
        <w:rPr>
          <w:rFonts w:ascii="Times New Roman" w:hAnsi="Times New Roman" w:cs="Times New Roman"/>
          <w:sz w:val="24"/>
          <w:szCs w:val="24"/>
        </w:rPr>
        <w:t xml:space="preserve"> проведения внеплановой выездной проверки юридического лица, индивидуального предпринимателя составляется по типовой форме, утвержденной Приказом Минэкономразвития от 30.04.2009 </w:t>
      </w:r>
      <w:r w:rsidR="000476CE">
        <w:rPr>
          <w:rFonts w:ascii="Times New Roman" w:hAnsi="Times New Roman" w:cs="Times New Roman"/>
          <w:sz w:val="24"/>
          <w:szCs w:val="24"/>
        </w:rPr>
        <w:t>№</w:t>
      </w:r>
      <w:r w:rsidRPr="00A620CA">
        <w:rPr>
          <w:rFonts w:ascii="Times New Roman" w:hAnsi="Times New Roman" w:cs="Times New Roman"/>
          <w:sz w:val="24"/>
          <w:szCs w:val="24"/>
        </w:rPr>
        <w:t xml:space="preserve"> 141.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К заявлению о согласовании проведения внеплановой выездной проверки прилагаются следующие документы: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1) копия приказа Уполномоченного органа о проведении внеплановой выездной проверки при осуществлении муниципального контроля;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2) документы, содержащие сведения, послужившие основанием для проведения внеплановой проверки.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40. Должностное лицо Уполномоченного органа уведомляет проверяемое лицо о начале проведения проверки посредством направления копии приказа о проведении проверки любым доступным способом не менее чем за 24 часа до начала ее проведения, за исключением внеплановой выездной проверки,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основания</w:t>
      </w:r>
      <w:proofErr w:type="gramEnd"/>
      <w:r w:rsidRPr="00A620CA">
        <w:rPr>
          <w:rFonts w:ascii="Times New Roman" w:hAnsi="Times New Roman" w:cs="Times New Roman"/>
          <w:sz w:val="24"/>
          <w:szCs w:val="24"/>
        </w:rPr>
        <w:t xml:space="preserve"> проведения которой указаны в </w:t>
      </w:r>
      <w:hyperlink w:anchor="Par135" w:history="1">
        <w:r w:rsidRPr="00A620CA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36</w:t>
        </w:r>
      </w:hyperlink>
      <w:r w:rsidRPr="00A620C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 xml:space="preserve">Если основанием для проведения внеплановой выездной проверки является причинение вреда жизни, здоровью граждан,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</w:t>
      </w:r>
      <w:r w:rsidRPr="00A620CA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муниципальными правовыми актами </w:t>
      </w:r>
      <w:r w:rsidR="001C73FE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Pr="00A620CA">
        <w:rPr>
          <w:rFonts w:ascii="Times New Roman" w:hAnsi="Times New Roman" w:cs="Times New Roman"/>
          <w:sz w:val="24"/>
          <w:szCs w:val="24"/>
        </w:rPr>
        <w:t>, в момент совершения таких нарушений в связи с необходимостью принятия неотложных мер Уполномоченный орган приступает к проведению внеплановой выездной проверки незамедлительно с извещением</w:t>
      </w:r>
      <w:proofErr w:type="gramEnd"/>
      <w:r w:rsidRPr="00A620CA">
        <w:rPr>
          <w:rFonts w:ascii="Times New Roman" w:hAnsi="Times New Roman" w:cs="Times New Roman"/>
          <w:sz w:val="24"/>
          <w:szCs w:val="24"/>
        </w:rPr>
        <w:t xml:space="preserve"> прокуратуры </w:t>
      </w:r>
      <w:r w:rsidR="001C73FE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A620CA">
        <w:rPr>
          <w:rFonts w:ascii="Times New Roman" w:hAnsi="Times New Roman" w:cs="Times New Roman"/>
          <w:sz w:val="24"/>
          <w:szCs w:val="24"/>
        </w:rPr>
        <w:t xml:space="preserve"> о проведении мероприятий по контролю посредством направления заявления о согласовании проведения внеплановой выездной проверки в прокуратуру </w:t>
      </w:r>
      <w:r w:rsidR="001C73FE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A620CA">
        <w:rPr>
          <w:rFonts w:ascii="Times New Roman" w:hAnsi="Times New Roman" w:cs="Times New Roman"/>
          <w:sz w:val="24"/>
          <w:szCs w:val="24"/>
        </w:rPr>
        <w:t xml:space="preserve"> в течение 24 часов.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42. По результатам внеплановой проверки составляется акт в соответствии с </w:t>
      </w:r>
      <w:hyperlink w:anchor="Par117" w:history="1">
        <w:r w:rsidRPr="00A620CA">
          <w:rPr>
            <w:rFonts w:ascii="Times New Roman" w:hAnsi="Times New Roman" w:cs="Times New Roman"/>
            <w:color w:val="0000FF"/>
            <w:sz w:val="24"/>
            <w:szCs w:val="24"/>
          </w:rPr>
          <w:t>пунктами 29</w:t>
        </w:r>
      </w:hyperlink>
      <w:r w:rsidRPr="00A620C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31" w:history="1">
        <w:r w:rsidRPr="00A620CA">
          <w:rPr>
            <w:rFonts w:ascii="Times New Roman" w:hAnsi="Times New Roman" w:cs="Times New Roman"/>
            <w:color w:val="0000FF"/>
            <w:sz w:val="24"/>
            <w:szCs w:val="24"/>
          </w:rPr>
          <w:t>34</w:t>
        </w:r>
      </w:hyperlink>
      <w:r w:rsidRPr="00A620C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43. Если для проведения внеплановой выездной проверки требуется согласование ее проведения с прокуратурой </w:t>
      </w:r>
      <w:r w:rsidR="001C73FE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A620CA">
        <w:rPr>
          <w:rFonts w:ascii="Times New Roman" w:hAnsi="Times New Roman" w:cs="Times New Roman"/>
          <w:sz w:val="24"/>
          <w:szCs w:val="24"/>
        </w:rPr>
        <w:t>, акт проверки направляется в орган прокуратуры в течение 5 рабочих дней со дня составления акта проверки.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44. В случае выявления при проведении проверки нарушений юридическим лицом, индивидуальным предпринимателем установленных требований по обеспечению сохранности автомобильных дорог местного значения должностное лицо Уполномоченного органа, проводившее проверку, в пределах полномочий, предусмотренных законодательством Российской Федерации, выдает юридическому лицу, индивидуальному предпринимателю предписание об устранении выявленных нарушений с указанием сроков их устранения.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45. </w:t>
      </w:r>
      <w:hyperlink w:anchor="Par304" w:history="1">
        <w:r w:rsidRPr="00A620CA">
          <w:rPr>
            <w:rFonts w:ascii="Times New Roman" w:hAnsi="Times New Roman" w:cs="Times New Roman"/>
            <w:color w:val="0000FF"/>
            <w:sz w:val="24"/>
            <w:szCs w:val="24"/>
          </w:rPr>
          <w:t>Предписание</w:t>
        </w:r>
      </w:hyperlink>
      <w:r w:rsidRPr="00A620CA">
        <w:rPr>
          <w:rFonts w:ascii="Times New Roman" w:hAnsi="Times New Roman" w:cs="Times New Roman"/>
          <w:sz w:val="24"/>
          <w:szCs w:val="24"/>
        </w:rPr>
        <w:t xml:space="preserve"> составляется по прилагаемой форме и содержит: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1) дату и место составления предписания;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2) дату и номер акта проверки, на основании которого выдается предписание;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3) фамилию, имя, отчество и должность должностного лица Уполномоченного органа, выдавшего предписание;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4) наименование проверяемого юридического лица (его филиала, представительства, обособленного структурного подразделения) или фамилию, имя и отчество индивидуального предпринимателя, а также фамилию, имя, отчество и должность руководителя, иного должностного лица или уполномоченного представителя проверяемого лица,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  <w:r w:rsidRPr="00A620CA">
        <w:rPr>
          <w:rFonts w:ascii="Times New Roman" w:hAnsi="Times New Roman" w:cs="Times New Roman"/>
          <w:sz w:val="24"/>
          <w:szCs w:val="24"/>
        </w:rPr>
        <w:t xml:space="preserve"> при проведении проверки;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5) ссылку на положения законов и (или) иных нормативных правовых актов, являющихся основанием для вынесения предписания;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6) перечень мероприятий, которые должны быть проведены проверяемым лицом в целях выполнения предписания;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7) срок выполнения предписания;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8) подпись должностного лица Уполномоченного органа, выдавшего предписание;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9) сведения о вручении копии предписания проверяемому лицу, в отношении которого проводилась проверка, или уполномоченного представителя проверяемого лица, их подписи, расшифровка подписей, дата вручения либо отметка об отправлении предписания почтой.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46. В случае выявления при проведении проверок нарушений, содержащих признаки уголовно наказуемого деяния, материалы о результатах проведения проверок направляются Уполномоченным органом в правоохранительные органы.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47.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Если в ходе мероприятий по проверке стало известно, что хозяйственная или иная деятельность, являющаяся объектом проведения проверок, связана с нарушениями требований законодательства, вопросы выявления, пресечения и предотвращения которых не относятся к полномочиям Уполномоченного органа, Уполномоченный орган в течение 3 рабочих дней после выявления нарушений направляет информацию о таких нарушениях в соответствующие уполномоченные органы государственной власти Российской Федерации, Томской области или</w:t>
      </w:r>
      <w:proofErr w:type="gramEnd"/>
      <w:r w:rsidRPr="00A620CA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48. Во всех случаях выявления нарушений результаты проведения проверок незамедлительно направляются Уполномоченным органом в прокуратуру </w:t>
      </w:r>
      <w:r w:rsidR="001C73FE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A620CA">
        <w:rPr>
          <w:rFonts w:ascii="Times New Roman" w:hAnsi="Times New Roman" w:cs="Times New Roman"/>
          <w:sz w:val="24"/>
          <w:szCs w:val="24"/>
        </w:rPr>
        <w:t xml:space="preserve"> с пометкой </w:t>
      </w:r>
      <w:r w:rsidR="001C73FE">
        <w:rPr>
          <w:rFonts w:ascii="Times New Roman" w:hAnsi="Times New Roman" w:cs="Times New Roman"/>
          <w:sz w:val="24"/>
          <w:szCs w:val="24"/>
        </w:rPr>
        <w:t>«</w:t>
      </w:r>
      <w:r w:rsidRPr="00A620CA">
        <w:rPr>
          <w:rFonts w:ascii="Times New Roman" w:hAnsi="Times New Roman" w:cs="Times New Roman"/>
          <w:sz w:val="24"/>
          <w:szCs w:val="24"/>
        </w:rPr>
        <w:t>для сведения</w:t>
      </w:r>
      <w:r w:rsidR="001C73FE">
        <w:rPr>
          <w:rFonts w:ascii="Times New Roman" w:hAnsi="Times New Roman" w:cs="Times New Roman"/>
          <w:sz w:val="24"/>
          <w:szCs w:val="24"/>
        </w:rPr>
        <w:t>»</w:t>
      </w:r>
      <w:r w:rsidRPr="00A620CA">
        <w:rPr>
          <w:rFonts w:ascii="Times New Roman" w:hAnsi="Times New Roman" w:cs="Times New Roman"/>
          <w:sz w:val="24"/>
          <w:szCs w:val="24"/>
        </w:rPr>
        <w:t>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lastRenderedPageBreak/>
        <w:t xml:space="preserve">49. Акт проверки, а также прилагаемые к нему документы (материалы) составляют дело о проведении проверки при осуществлении муниципального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620CA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городского округа (далее - дело). Дело хранится в Уполномоченном органе 10 лет, а по истечении срока хранения подлежит уничтожению в установленном порядке с составлением акта об уничтожении.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50. Уполномоченный орган ведет учет проведенных проверок, информация о которых заносится в журнал учета мероприятий по муниципальному контролю.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64"/>
      <w:bookmarkEnd w:id="9"/>
      <w:r w:rsidRPr="00A620CA">
        <w:rPr>
          <w:rFonts w:ascii="Times New Roman" w:hAnsi="Times New Roman" w:cs="Times New Roman"/>
          <w:sz w:val="24"/>
          <w:szCs w:val="24"/>
        </w:rPr>
        <w:t xml:space="preserve">IV. ПОРЯДОК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620CA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51.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20CA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исполнению муниципальной функции, и принятием решений должностными лицами Уполномоченного органа осуществляется руководителем Уполномоченного органа.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52. Текущий контроль надлежащего исполнения служебных обязанностей при проведении проверок, соблюдения процедур проведения проверок (далее - текущий контроль) осуществляется руководителем Уполномоченного органа.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проверок соблюдения и исполнения специалистами (должностными лицами) Уполномоченного органа положений настоящего Административного регламента, нормативных правовых актов Российской Федерации и Томской области.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53. Проверки могут быть плановыми и внеплановыми. При осуществлении мероприятий по контролю могут рассматриваться все вопросы, связанные с проведением проверок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54. Специалисты (должностные лица) Уполномоченного органа несут дисциплинарную, административную и иную ответственность за несоблюдение сроков и последовательности совершения административных действий при проведении проверок.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74"/>
      <w:bookmarkEnd w:id="10"/>
      <w:r w:rsidRPr="00A620CA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РЕШЕНИЙ И ДЕЙСТВИЙ (БЕЗДЕЙСТВИЯ) ОРГАНОВ МУНИЦИПАЛЬНОГО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КОНТРОЛЯ, А ТАКЖЕ ИХ ДОЛЖНОСТНЫХ ЛИЦ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55. Заинтересованные лица вправе обжаловать действия (бездействие) и решения, принимаемые в ходе проведения проверки: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1) должностных лиц Уполномоченного органа - руководителю Уполномоченного органа;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2) руководителя Уполномоченного органа, иных должностных лиц Уполномоченного органа - Главе </w:t>
      </w:r>
      <w:r w:rsidR="001C73FE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A620CA">
        <w:rPr>
          <w:rFonts w:ascii="Times New Roman" w:hAnsi="Times New Roman" w:cs="Times New Roman"/>
          <w:sz w:val="24"/>
          <w:szCs w:val="24"/>
        </w:rPr>
        <w:t>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56. Заинтересованные лица вправе обратиться с жалобой лично (устно) или направить обращение в письменной форме или в форме электронного документа (далее - письменное обращение).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Жалоба, поступившая в орган местного самоуправления или должностному лицу, подлежит рассмотрению в порядке, установленном Федеральным </w:t>
      </w:r>
      <w:hyperlink r:id="rId24" w:history="1">
        <w:r w:rsidRPr="00A620C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620CA">
        <w:rPr>
          <w:rFonts w:ascii="Times New Roman" w:hAnsi="Times New Roman" w:cs="Times New Roman"/>
          <w:sz w:val="24"/>
          <w:szCs w:val="24"/>
        </w:rPr>
        <w:t xml:space="preserve"> от 02.05.2006 </w:t>
      </w:r>
      <w:r w:rsidR="001C73FE">
        <w:rPr>
          <w:rFonts w:ascii="Times New Roman" w:hAnsi="Times New Roman" w:cs="Times New Roman"/>
          <w:sz w:val="24"/>
          <w:szCs w:val="24"/>
        </w:rPr>
        <w:t>№</w:t>
      </w:r>
      <w:r w:rsidRPr="00A620CA">
        <w:rPr>
          <w:rFonts w:ascii="Times New Roman" w:hAnsi="Times New Roman" w:cs="Times New Roman"/>
          <w:sz w:val="24"/>
          <w:szCs w:val="24"/>
        </w:rPr>
        <w:t xml:space="preserve"> 59-ФЗ и </w:t>
      </w:r>
      <w:hyperlink r:id="rId25" w:history="1">
        <w:r w:rsidRPr="00A620C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620CA">
        <w:rPr>
          <w:rFonts w:ascii="Times New Roman" w:hAnsi="Times New Roman" w:cs="Times New Roman"/>
          <w:sz w:val="24"/>
          <w:szCs w:val="24"/>
        </w:rPr>
        <w:t xml:space="preserve"> Томской области от 11.01.2007 </w:t>
      </w:r>
      <w:r w:rsidR="001C73FE">
        <w:rPr>
          <w:rFonts w:ascii="Times New Roman" w:hAnsi="Times New Roman" w:cs="Times New Roman"/>
          <w:sz w:val="24"/>
          <w:szCs w:val="24"/>
        </w:rPr>
        <w:t>№</w:t>
      </w:r>
      <w:r w:rsidRPr="00A620CA">
        <w:rPr>
          <w:rFonts w:ascii="Times New Roman" w:hAnsi="Times New Roman" w:cs="Times New Roman"/>
          <w:sz w:val="24"/>
          <w:szCs w:val="24"/>
        </w:rPr>
        <w:t xml:space="preserve"> 5-ОЗ.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57.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 xml:space="preserve">Жалоба в письменной форме (форме электронного документа) в обязательном порядке должна содержать следующую информацию: фамилию, имя, отчество (последнее - при наличии) заявителя, его почтовый адрес или адрес электронной почты, существо </w:t>
      </w:r>
      <w:r w:rsidRPr="00A620CA">
        <w:rPr>
          <w:rFonts w:ascii="Times New Roman" w:hAnsi="Times New Roman" w:cs="Times New Roman"/>
          <w:sz w:val="24"/>
          <w:szCs w:val="24"/>
        </w:rPr>
        <w:lastRenderedPageBreak/>
        <w:t>обжалуемого решения, действия (бездействия).</w:t>
      </w:r>
      <w:proofErr w:type="gramEnd"/>
      <w:r w:rsidRPr="00A620CA">
        <w:rPr>
          <w:rFonts w:ascii="Times New Roman" w:hAnsi="Times New Roman" w:cs="Times New Roman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58. Устное обращение допускается в ходе личного приема. Личный прием проводится в соответствии с графиком личного приема должностного лица, которому адресовано обращение.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ему устно в ходе личного приема. В остальных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A620CA">
        <w:rPr>
          <w:rFonts w:ascii="Times New Roman" w:hAnsi="Times New Roman" w:cs="Times New Roman"/>
          <w:sz w:val="24"/>
          <w:szCs w:val="24"/>
        </w:rPr>
        <w:t xml:space="preserve"> по существу поставленных в обращении вопросов дается письменный ответ.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59. Письменное обращение, принятое в ходе личного приема, подлежит регистрации и рассмотрению в порядке и в сроки, установленные Федеральным </w:t>
      </w:r>
      <w:hyperlink r:id="rId26" w:history="1">
        <w:r w:rsidRPr="00A620C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620CA">
        <w:rPr>
          <w:rFonts w:ascii="Times New Roman" w:hAnsi="Times New Roman" w:cs="Times New Roman"/>
          <w:sz w:val="24"/>
          <w:szCs w:val="24"/>
        </w:rPr>
        <w:t xml:space="preserve"> от 02.05.2006 </w:t>
      </w:r>
      <w:r w:rsidR="001C73FE">
        <w:rPr>
          <w:rFonts w:ascii="Times New Roman" w:hAnsi="Times New Roman" w:cs="Times New Roman"/>
          <w:sz w:val="24"/>
          <w:szCs w:val="24"/>
        </w:rPr>
        <w:t>№</w:t>
      </w:r>
      <w:r w:rsidRPr="00A620CA">
        <w:rPr>
          <w:rFonts w:ascii="Times New Roman" w:hAnsi="Times New Roman" w:cs="Times New Roman"/>
          <w:sz w:val="24"/>
          <w:szCs w:val="24"/>
        </w:rPr>
        <w:t xml:space="preserve"> 59-ФЗ и </w:t>
      </w:r>
      <w:hyperlink r:id="rId27" w:history="1">
        <w:r w:rsidRPr="00A620C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620CA">
        <w:rPr>
          <w:rFonts w:ascii="Times New Roman" w:hAnsi="Times New Roman" w:cs="Times New Roman"/>
          <w:sz w:val="24"/>
          <w:szCs w:val="24"/>
        </w:rPr>
        <w:t xml:space="preserve"> Томской области от 11.01.2007 </w:t>
      </w:r>
      <w:r w:rsidR="001C73FE">
        <w:rPr>
          <w:rFonts w:ascii="Times New Roman" w:hAnsi="Times New Roman" w:cs="Times New Roman"/>
          <w:sz w:val="24"/>
          <w:szCs w:val="24"/>
        </w:rPr>
        <w:t>№</w:t>
      </w:r>
      <w:r w:rsidRPr="00A620CA">
        <w:rPr>
          <w:rFonts w:ascii="Times New Roman" w:hAnsi="Times New Roman" w:cs="Times New Roman"/>
          <w:sz w:val="24"/>
          <w:szCs w:val="24"/>
        </w:rPr>
        <w:t xml:space="preserve"> 5-ОЗ.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60. Письменное обращение рассматривается в течение 30 дней со дня его регистрации.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 xml:space="preserve">Если для рассмотрения письменного обращения необходимо проведение специальной проверки, а также в случае направления запроса, предусмотренного </w:t>
      </w:r>
      <w:hyperlink r:id="rId28" w:history="1">
        <w:r w:rsidRPr="00A620CA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1 статьи 10</w:t>
        </w:r>
      </w:hyperlink>
      <w:r w:rsidRPr="00A620CA">
        <w:rPr>
          <w:rFonts w:ascii="Times New Roman" w:hAnsi="Times New Roman" w:cs="Times New Roman"/>
          <w:sz w:val="24"/>
          <w:szCs w:val="24"/>
        </w:rPr>
        <w:t xml:space="preserve"> Федерального закона от 02.05.2006 </w:t>
      </w:r>
      <w:r w:rsidR="001C73FE">
        <w:rPr>
          <w:rFonts w:ascii="Times New Roman" w:hAnsi="Times New Roman" w:cs="Times New Roman"/>
          <w:sz w:val="24"/>
          <w:szCs w:val="24"/>
        </w:rPr>
        <w:t>№</w:t>
      </w:r>
      <w:r w:rsidRPr="00A620CA">
        <w:rPr>
          <w:rFonts w:ascii="Times New Roman" w:hAnsi="Times New Roman" w:cs="Times New Roman"/>
          <w:sz w:val="24"/>
          <w:szCs w:val="24"/>
        </w:rPr>
        <w:t xml:space="preserve"> 59-ФЗ, Глава </w:t>
      </w:r>
      <w:r w:rsidR="001C73FE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A620CA">
        <w:rPr>
          <w:rFonts w:ascii="Times New Roman" w:hAnsi="Times New Roman" w:cs="Times New Roman"/>
          <w:sz w:val="24"/>
          <w:szCs w:val="24"/>
        </w:rPr>
        <w:t xml:space="preserve"> или заместитель </w:t>
      </w:r>
      <w:r w:rsidRPr="001C73FE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0D749F">
        <w:rPr>
          <w:rFonts w:ascii="Times New Roman" w:hAnsi="Times New Roman" w:cs="Times New Roman"/>
          <w:sz w:val="24"/>
          <w:szCs w:val="24"/>
        </w:rPr>
        <w:t>района</w:t>
      </w:r>
      <w:r w:rsidRPr="001C73FE">
        <w:rPr>
          <w:rFonts w:ascii="Times New Roman" w:hAnsi="Times New Roman" w:cs="Times New Roman"/>
          <w:sz w:val="24"/>
          <w:szCs w:val="24"/>
        </w:rPr>
        <w:t xml:space="preserve"> </w:t>
      </w:r>
      <w:r w:rsidR="001C73FE" w:rsidRPr="001C73FE">
        <w:rPr>
          <w:rFonts w:ascii="Times New Roman" w:hAnsi="Times New Roman" w:cs="Times New Roman"/>
          <w:sz w:val="24"/>
          <w:szCs w:val="24"/>
        </w:rPr>
        <w:t>–</w:t>
      </w:r>
      <w:r w:rsidRPr="001C73FE">
        <w:rPr>
          <w:rFonts w:ascii="Times New Roman" w:hAnsi="Times New Roman" w:cs="Times New Roman"/>
          <w:sz w:val="24"/>
          <w:szCs w:val="24"/>
        </w:rPr>
        <w:t xml:space="preserve"> </w:t>
      </w:r>
      <w:r w:rsidR="001C73FE" w:rsidRPr="001C73FE"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Pr="001C73FE">
        <w:rPr>
          <w:rFonts w:ascii="Times New Roman" w:hAnsi="Times New Roman" w:cs="Times New Roman"/>
          <w:sz w:val="24"/>
          <w:szCs w:val="24"/>
        </w:rPr>
        <w:t xml:space="preserve">делами </w:t>
      </w:r>
      <w:r w:rsidRPr="00A620CA">
        <w:rPr>
          <w:rFonts w:ascii="Times New Roman" w:hAnsi="Times New Roman" w:cs="Times New Roman"/>
          <w:sz w:val="24"/>
          <w:szCs w:val="24"/>
        </w:rPr>
        <w:t>вправе продлить срок рассмотрения письменного обращения не более чем на 30 дней, уведомив о продлении срока его рассмотрения заинтересованное лицо.</w:t>
      </w:r>
      <w:proofErr w:type="gramEnd"/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61. Должностное лицо (руководитель органа), которому направлено обращение, обеспечивает объективное, всестороннее и своевременное рассмотрение обращения, в случае необходимости с участием заинтересованного лица, направившего обращение.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По результатам рассмотрения обращения соответствующим должностным лицом (руководителем органа) принимается решение по существу поставленных в обращении вопросов.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62.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Если в письменном обращении не указаны фамилия заинтересованного лица, направившего обращение, или почтовый адрес, по которому должен быть направлен ответ, ответ на обращение не дается.</w:t>
      </w:r>
      <w:proofErr w:type="gramEnd"/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63. Если текст письменного обращения не поддается прочтению, ответ на обращение не дается, о чем в течение 7 дней со дня регистрации обращения сообщается заинтересованному лицу, направившему обращение, если его фамилия и почтовый адрес поддаются прочтению.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64.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Если в письменном обращении заинтересованного лица содержится вопрос, на который заявителю неоднократно (то есть более 1 раза)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(руководитель органа), которому направлено обращение, вправе принять решение о прекращении переписки с заинтересованным лицом по данному вопросу при условии</w:t>
      </w:r>
      <w:proofErr w:type="gramEnd"/>
      <w:r w:rsidRPr="00A620CA">
        <w:rPr>
          <w:rFonts w:ascii="Times New Roman" w:hAnsi="Times New Roman" w:cs="Times New Roman"/>
          <w:sz w:val="24"/>
          <w:szCs w:val="24"/>
        </w:rPr>
        <w:t>, что указанное обращение и ранее направлявшиеся обращения направлялись одному и тому же должностному лицу. Заинтересованное лицо, направившее обращение, уведомляется о данном решении.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65.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66.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О мерах, принятых в отношении должностных лиц, виновных в нарушении законодательства Российской Федерации и Томской области, руководитель Уполномоченного органа в течение 15 дней со дня принятия таких мер сообщает в письменной форме юридическому лицу, индивидуальному предпринимателю, права и (или) законные интересы которых нарушены и от которого поступило обращение о нарушении его прав и (или) законных интересов.</w:t>
      </w:r>
      <w:proofErr w:type="gramEnd"/>
      <w:r w:rsidRPr="00A620CA">
        <w:rPr>
          <w:rFonts w:ascii="Times New Roman" w:hAnsi="Times New Roman" w:cs="Times New Roman"/>
          <w:sz w:val="24"/>
          <w:szCs w:val="24"/>
        </w:rPr>
        <w:t xml:space="preserve"> В случае поступления обращения </w:t>
      </w:r>
      <w:r w:rsidRPr="00A620CA">
        <w:rPr>
          <w:rFonts w:ascii="Times New Roman" w:hAnsi="Times New Roman" w:cs="Times New Roman"/>
          <w:sz w:val="24"/>
          <w:szCs w:val="24"/>
        </w:rPr>
        <w:lastRenderedPageBreak/>
        <w:t xml:space="preserve">заинтересованного лица на имя Главы </w:t>
      </w:r>
      <w:r w:rsidR="001C73FE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A620CA">
        <w:rPr>
          <w:rFonts w:ascii="Times New Roman" w:hAnsi="Times New Roman" w:cs="Times New Roman"/>
          <w:sz w:val="24"/>
          <w:szCs w:val="24"/>
        </w:rPr>
        <w:t xml:space="preserve"> ответ дается за подписью Главы </w:t>
      </w:r>
      <w:r w:rsidR="001C73FE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A620CA">
        <w:rPr>
          <w:rFonts w:ascii="Times New Roman" w:hAnsi="Times New Roman" w:cs="Times New Roman"/>
          <w:sz w:val="24"/>
          <w:szCs w:val="24"/>
        </w:rPr>
        <w:t>.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67. Заинтересованные лица вправе обжаловать действия (бездействие) и решения, принимаемые в ходе проведения проверки, в суд (в арбитражный суд). Сроки и порядок такого обжалования установлены гражданским процессуальным законодательством (арбитражным процессуальным законодательством) Российской Федерации.</w:t>
      </w:r>
    </w:p>
    <w:p w:rsidR="009E68A4" w:rsidRDefault="009E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68A4" w:rsidRDefault="009E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68A4" w:rsidRDefault="009E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68A4" w:rsidRPr="000476CE" w:rsidRDefault="00047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6CE">
        <w:rPr>
          <w:rFonts w:ascii="Times New Roman" w:hAnsi="Times New Roman" w:cs="Times New Roman"/>
          <w:sz w:val="24"/>
          <w:szCs w:val="24"/>
        </w:rPr>
        <w:t xml:space="preserve">Заместитель Главы района – </w:t>
      </w:r>
    </w:p>
    <w:p w:rsidR="000476CE" w:rsidRPr="000476CE" w:rsidRDefault="00047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6CE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0476CE">
        <w:rPr>
          <w:rFonts w:ascii="Times New Roman" w:hAnsi="Times New Roman" w:cs="Times New Roman"/>
          <w:sz w:val="24"/>
          <w:szCs w:val="24"/>
        </w:rPr>
        <w:tab/>
      </w:r>
      <w:r w:rsidRPr="000476CE">
        <w:rPr>
          <w:rFonts w:ascii="Times New Roman" w:hAnsi="Times New Roman" w:cs="Times New Roman"/>
          <w:sz w:val="24"/>
          <w:szCs w:val="24"/>
        </w:rPr>
        <w:tab/>
      </w:r>
      <w:r w:rsidRPr="000476CE">
        <w:rPr>
          <w:rFonts w:ascii="Times New Roman" w:hAnsi="Times New Roman" w:cs="Times New Roman"/>
          <w:sz w:val="24"/>
          <w:szCs w:val="24"/>
        </w:rPr>
        <w:tab/>
      </w:r>
      <w:r w:rsidRPr="000476CE">
        <w:rPr>
          <w:rFonts w:ascii="Times New Roman" w:hAnsi="Times New Roman" w:cs="Times New Roman"/>
          <w:sz w:val="24"/>
          <w:szCs w:val="24"/>
        </w:rPr>
        <w:tab/>
      </w:r>
      <w:r w:rsidRPr="000476CE">
        <w:rPr>
          <w:rFonts w:ascii="Times New Roman" w:hAnsi="Times New Roman" w:cs="Times New Roman"/>
          <w:sz w:val="24"/>
          <w:szCs w:val="24"/>
        </w:rPr>
        <w:tab/>
      </w:r>
      <w:r w:rsidRPr="000476CE">
        <w:rPr>
          <w:rFonts w:ascii="Times New Roman" w:hAnsi="Times New Roman" w:cs="Times New Roman"/>
          <w:sz w:val="24"/>
          <w:szCs w:val="24"/>
        </w:rPr>
        <w:tab/>
      </w:r>
      <w:r w:rsidRPr="000476CE">
        <w:rPr>
          <w:rFonts w:ascii="Times New Roman" w:hAnsi="Times New Roman" w:cs="Times New Roman"/>
          <w:sz w:val="24"/>
          <w:szCs w:val="24"/>
        </w:rPr>
        <w:tab/>
      </w:r>
      <w:r w:rsidRPr="000476CE">
        <w:rPr>
          <w:rFonts w:ascii="Times New Roman" w:hAnsi="Times New Roman" w:cs="Times New Roman"/>
          <w:sz w:val="24"/>
          <w:szCs w:val="24"/>
        </w:rPr>
        <w:tab/>
        <w:t>А.А. Костарев</w:t>
      </w:r>
    </w:p>
    <w:p w:rsidR="009E68A4" w:rsidRDefault="009E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1" w:name="Par201"/>
      <w:bookmarkEnd w:id="11"/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0CA" w:rsidRDefault="00A620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749F" w:rsidRDefault="000D749F" w:rsidP="00A620CA">
      <w:pPr>
        <w:pStyle w:val="ConsPlusNonformat"/>
        <w:ind w:left="7788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 w:rsidP="00A620CA">
      <w:pPr>
        <w:pStyle w:val="ConsPlusNonformat"/>
        <w:ind w:left="7788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lastRenderedPageBreak/>
        <w:t xml:space="preserve"> Форма 1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Управление жилищно-коммунального хозяйства, транспорта и связи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──────────────────────────────────────────────────────────────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                  Администрации </w:t>
      </w:r>
      <w:r w:rsidR="000D749F">
        <w:rPr>
          <w:rFonts w:ascii="Times New Roman" w:hAnsi="Times New Roman" w:cs="Times New Roman"/>
          <w:sz w:val="24"/>
          <w:szCs w:val="24"/>
        </w:rPr>
        <w:t>Парабельского района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                  ──────────────────────────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         (наименование органа муниципального контроля)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                      "___" _____________ 20__ г.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(место составления акта)                         (дата составления акта)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(время составления акта)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                         АКТ ПРОВЕРКИ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                         N 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Место проведения проверки 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                           (адрес (место) проведения проверки)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      (вид документа с указанием реквизитов, номер, дата)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была проведена внеплановая выездная проверка в отношении: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620CA">
        <w:rPr>
          <w:rFonts w:ascii="Times New Roman" w:hAnsi="Times New Roman" w:cs="Times New Roman"/>
          <w:sz w:val="24"/>
          <w:szCs w:val="24"/>
        </w:rPr>
        <w:t>(фамилия,  имя,  отчество,  должность руководителя, иного должностного лица</w:t>
      </w:r>
      <w:proofErr w:type="gramEnd"/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или   уполномоченного   представителя  юридического  лица,  индивидуального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предпринимателя, его уполномоченного представителя)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"___"  ______________  20___  г.  с  ___ час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20CA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620CA">
        <w:rPr>
          <w:rFonts w:ascii="Times New Roman" w:hAnsi="Times New Roman" w:cs="Times New Roman"/>
          <w:sz w:val="24"/>
          <w:szCs w:val="24"/>
        </w:rPr>
        <w:t>ин. до ___ час. ___ мин.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Продолжительность 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Акт составлен: 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         (наименование органа муниципального контроля)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С копией распоряжения/приказа о проведении проверки ознакомле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620CA">
        <w:rPr>
          <w:rFonts w:ascii="Times New Roman" w:hAnsi="Times New Roman" w:cs="Times New Roman"/>
          <w:sz w:val="24"/>
          <w:szCs w:val="24"/>
        </w:rPr>
        <w:t>а):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           (фамилия, инициалы, подпись, дата, время)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620CA">
        <w:rPr>
          <w:rFonts w:ascii="Times New Roman" w:hAnsi="Times New Roman" w:cs="Times New Roman"/>
          <w:sz w:val="24"/>
          <w:szCs w:val="24"/>
        </w:rPr>
        <w:t>а), проводившее(</w:t>
      </w:r>
      <w:proofErr w:type="spellStart"/>
      <w:r w:rsidRPr="00A620CA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A620CA">
        <w:rPr>
          <w:rFonts w:ascii="Times New Roman" w:hAnsi="Times New Roman" w:cs="Times New Roman"/>
          <w:sz w:val="24"/>
          <w:szCs w:val="24"/>
        </w:rPr>
        <w:t>) проверку: 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620CA">
        <w:rPr>
          <w:rFonts w:ascii="Times New Roman" w:hAnsi="Times New Roman" w:cs="Times New Roman"/>
          <w:sz w:val="24"/>
          <w:szCs w:val="24"/>
        </w:rPr>
        <w:t>(фамилия,  имя,  отчество,  должность  должностного лица (должностных лиц),</w:t>
      </w:r>
      <w:proofErr w:type="gramEnd"/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проводившег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620CA">
        <w:rPr>
          <w:rFonts w:ascii="Times New Roman" w:hAnsi="Times New Roman" w:cs="Times New Roman"/>
          <w:sz w:val="24"/>
          <w:szCs w:val="24"/>
        </w:rPr>
        <w:t>их)  проверку;  в  случае  привлечения  к  участию  в проверке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экспертов,  экспертных  организаций  указываются  фамилии, имена, отчества,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должности  экспертов  и/или наименования экспертных организаций с указанием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реквизитов   свидетельства   об   аккредитации  и  наименование  органа 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аккредитации,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A620CA">
        <w:rPr>
          <w:rFonts w:ascii="Times New Roman" w:hAnsi="Times New Roman" w:cs="Times New Roman"/>
          <w:sz w:val="24"/>
          <w:szCs w:val="24"/>
        </w:rPr>
        <w:t xml:space="preserve"> свидетельство)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 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(фамилия, имя, отчество гражданина, присутствовавшего при проведении</w:t>
      </w:r>
      <w:proofErr w:type="gramEnd"/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                           проверки)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1) выявлены нарушения обязательных требований или требований, установленных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муниципальными   правовыми  актами  </w:t>
      </w:r>
      <w:r w:rsidR="000D749F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Pr="00A620CA">
        <w:rPr>
          <w:rFonts w:ascii="Times New Roman" w:hAnsi="Times New Roman" w:cs="Times New Roman"/>
          <w:sz w:val="24"/>
          <w:szCs w:val="24"/>
        </w:rPr>
        <w:t>,  федеральными  законами,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620CA">
        <w:rPr>
          <w:rFonts w:ascii="Times New Roman" w:hAnsi="Times New Roman" w:cs="Times New Roman"/>
          <w:sz w:val="24"/>
          <w:szCs w:val="24"/>
        </w:rPr>
        <w:t>законами    субъектов   Российской   Федерации   (с   указанием   положений</w:t>
      </w:r>
      <w:proofErr w:type="gramEnd"/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(нормативных) правовых актов):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 (с указанием характера нарушений; лиц, допустивших нарушения)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2)  выявлены факты невыполнения предписаний органов муниципального контроля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(с указанием реквизитов выданных предписаний):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3) нарушений не выявлено 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Прилагаемые к акту документы: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Подписи лиц, проводивших проверку: 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С  актом  проверки  ознакомле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620CA">
        <w:rPr>
          <w:rFonts w:ascii="Times New Roman" w:hAnsi="Times New Roman" w:cs="Times New Roman"/>
          <w:sz w:val="24"/>
          <w:szCs w:val="24"/>
        </w:rPr>
        <w:t>а),  копию  акта   со   всеми   приложениями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получи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620CA">
        <w:rPr>
          <w:rFonts w:ascii="Times New Roman" w:hAnsi="Times New Roman" w:cs="Times New Roman"/>
          <w:sz w:val="24"/>
          <w:szCs w:val="24"/>
        </w:rPr>
        <w:t>а):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гражданина)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"__" ___________ 20__ г.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 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(подпись уполномоченного</w:t>
      </w:r>
      <w:proofErr w:type="gramEnd"/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должностного лица (лиц),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проводившег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620CA">
        <w:rPr>
          <w:rFonts w:ascii="Times New Roman" w:hAnsi="Times New Roman" w:cs="Times New Roman"/>
          <w:sz w:val="24"/>
          <w:szCs w:val="24"/>
        </w:rPr>
        <w:t>их) проверку)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E68A4" w:rsidRPr="00A620CA" w:rsidSect="00C87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2" w:name="Par300"/>
      <w:bookmarkEnd w:id="12"/>
      <w:r>
        <w:lastRenderedPageBreak/>
        <w:t xml:space="preserve">                                                                    </w:t>
      </w:r>
      <w:r w:rsidRPr="00A620CA">
        <w:rPr>
          <w:rFonts w:ascii="Times New Roman" w:hAnsi="Times New Roman" w:cs="Times New Roman"/>
          <w:sz w:val="24"/>
          <w:szCs w:val="24"/>
        </w:rPr>
        <w:t>Форма 2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   (оформляется на продольном бланке Уполномоченного органа)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3" w:name="Par304"/>
      <w:bookmarkEnd w:id="13"/>
      <w:r w:rsidRPr="00A620CA">
        <w:rPr>
          <w:rFonts w:ascii="Times New Roman" w:hAnsi="Times New Roman" w:cs="Times New Roman"/>
          <w:sz w:val="24"/>
          <w:szCs w:val="24"/>
        </w:rPr>
        <w:t xml:space="preserve">                         ПРЕДПИСАНИЕ N 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   об устранении нарушений, выявленных в результате проверки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_____________________________                     "__" ____________ 20__ г.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На основании акта проверки от "___" ________________ 20____ г. N _________,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620CA">
        <w:rPr>
          <w:rFonts w:ascii="Times New Roman" w:hAnsi="Times New Roman" w:cs="Times New Roman"/>
          <w:sz w:val="24"/>
          <w:szCs w:val="24"/>
        </w:rPr>
        <w:t>(фамилия, имя, отчество и должность должностного лица, номер его служебного</w:t>
      </w:r>
      <w:proofErr w:type="gramEnd"/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                        удостоверения)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                         ПРЕДПИСЫВАЮ: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(наименование (фамилия, имя, отчество) юридического лица,</w:t>
      </w:r>
      <w:proofErr w:type="gramEnd"/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индивидуального предпринимателя, которому выдается предписание)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3572"/>
        <w:gridCol w:w="2438"/>
        <w:gridCol w:w="2891"/>
      </w:tblGrid>
      <w:tr w:rsidR="009E68A4" w:rsidRPr="00A620CA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C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0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CA">
              <w:rPr>
                <w:rFonts w:ascii="Times New Roman" w:hAnsi="Times New Roman" w:cs="Times New Roman"/>
                <w:sz w:val="24"/>
                <w:szCs w:val="24"/>
              </w:rPr>
              <w:t>Содержание предписания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CA">
              <w:rPr>
                <w:rFonts w:ascii="Times New Roman" w:hAnsi="Times New Roman" w:cs="Times New Roman"/>
                <w:sz w:val="24"/>
                <w:szCs w:val="24"/>
              </w:rPr>
              <w:t>Срок исполнения предписания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CA">
              <w:rPr>
                <w:rFonts w:ascii="Times New Roman" w:hAnsi="Times New Roman" w:cs="Times New Roman"/>
                <w:sz w:val="24"/>
                <w:szCs w:val="24"/>
              </w:rPr>
              <w:t>Правовое основание вынесения предписания</w:t>
            </w:r>
          </w:p>
        </w:tc>
      </w:tr>
      <w:tr w:rsidR="009E68A4" w:rsidRPr="00A620CA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68A4" w:rsidRPr="00A620CA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8A4" w:rsidRPr="00A620CA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8A4" w:rsidRPr="00A620CA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8A4" w:rsidRPr="00A620CA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8A4" w:rsidRPr="00A620CA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8A4" w:rsidRPr="00A620CA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8A4" w:rsidRPr="00A620CA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8A4" w:rsidRPr="00A620CA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8A4" w:rsidRPr="00A620CA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8A4" w:rsidRPr="00A620CA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8A4" w:rsidRPr="00A620CA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8A4" w:rsidRPr="00A620CA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8A4" w:rsidRPr="00A620CA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4" w:rsidRPr="00A620CA" w:rsidRDefault="009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Лицо,  которому  выдано 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предписание</w:t>
      </w:r>
      <w:proofErr w:type="gramEnd"/>
      <w:r w:rsidRPr="00A620CA">
        <w:rPr>
          <w:rFonts w:ascii="Times New Roman" w:hAnsi="Times New Roman" w:cs="Times New Roman"/>
          <w:sz w:val="24"/>
          <w:szCs w:val="24"/>
        </w:rPr>
        <w:t xml:space="preserve"> обязано проинформировать об исполнении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соответствующих  пунктов  настоящего предписания уполномоченное должностное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лицо,  которым  выдано  настоящее  предписание,  в  течение  7  дней с даты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истечения срока их исполнения.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Прилагаемые документы: 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Подпись уполномоченного должностного лица, выдавшего предписание: ________.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С  предписанием  ознакомле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620CA">
        <w:rPr>
          <w:rFonts w:ascii="Times New Roman" w:hAnsi="Times New Roman" w:cs="Times New Roman"/>
          <w:sz w:val="24"/>
          <w:szCs w:val="24"/>
        </w:rPr>
        <w:t>а),  копию  предписания со  всеми  приложениями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получи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620CA">
        <w:rPr>
          <w:rFonts w:ascii="Times New Roman" w:hAnsi="Times New Roman" w:cs="Times New Roman"/>
          <w:sz w:val="24"/>
          <w:szCs w:val="24"/>
        </w:rPr>
        <w:t>а):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A620CA">
        <w:rPr>
          <w:rFonts w:ascii="Times New Roman" w:hAnsi="Times New Roman" w:cs="Times New Roman"/>
          <w:sz w:val="24"/>
          <w:szCs w:val="24"/>
        </w:rPr>
        <w:t>(фамилия, имя, отчество, должность руководителя, иного должностного лица</w:t>
      </w:r>
      <w:proofErr w:type="gramEnd"/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или уполномоченного представителя юридического лица, индивидуального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      предпринимателя, его уполномоченного представителя)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                 (должность, Ф.И.О., подпись)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Отметка об отказе ознакомления с предписанием и от получения копии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                         предписания: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(подпись уполномоченного должностного лица, которым выдано предписание)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Отметка об отправлении предписания почтой: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>"__" __________ 20__ г.      ______________________________________________</w:t>
      </w:r>
    </w:p>
    <w:p w:rsidR="009E68A4" w:rsidRPr="00A620CA" w:rsidRDefault="009E6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0CA">
        <w:rPr>
          <w:rFonts w:ascii="Times New Roman" w:hAnsi="Times New Roman" w:cs="Times New Roman"/>
          <w:sz w:val="24"/>
          <w:szCs w:val="24"/>
        </w:rPr>
        <w:t xml:space="preserve">                               (подпись уполномоченного должностного лица)</w:t>
      </w: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8A4" w:rsidRPr="00A620CA" w:rsidRDefault="009E68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779" w:rsidRPr="00A620CA" w:rsidRDefault="00F17779">
      <w:pPr>
        <w:rPr>
          <w:rFonts w:ascii="Times New Roman" w:hAnsi="Times New Roman" w:cs="Times New Roman"/>
          <w:sz w:val="24"/>
          <w:szCs w:val="24"/>
        </w:rPr>
      </w:pPr>
    </w:p>
    <w:sectPr w:rsidR="00F17779" w:rsidRPr="00A620CA" w:rsidSect="0037678C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68A4"/>
    <w:rsid w:val="00005D63"/>
    <w:rsid w:val="0000652A"/>
    <w:rsid w:val="00007F6A"/>
    <w:rsid w:val="000175E5"/>
    <w:rsid w:val="00023842"/>
    <w:rsid w:val="00024B18"/>
    <w:rsid w:val="00037EF0"/>
    <w:rsid w:val="000438B3"/>
    <w:rsid w:val="000476CE"/>
    <w:rsid w:val="000635EE"/>
    <w:rsid w:val="00073432"/>
    <w:rsid w:val="00086E65"/>
    <w:rsid w:val="000A1523"/>
    <w:rsid w:val="000A5EAE"/>
    <w:rsid w:val="000D348E"/>
    <w:rsid w:val="000D749F"/>
    <w:rsid w:val="000E6785"/>
    <w:rsid w:val="000E6E75"/>
    <w:rsid w:val="000F2E16"/>
    <w:rsid w:val="001119C3"/>
    <w:rsid w:val="0011520E"/>
    <w:rsid w:val="00117B56"/>
    <w:rsid w:val="0012148A"/>
    <w:rsid w:val="00121ED2"/>
    <w:rsid w:val="001458BA"/>
    <w:rsid w:val="00167E3C"/>
    <w:rsid w:val="001757C2"/>
    <w:rsid w:val="001871AD"/>
    <w:rsid w:val="001A69F8"/>
    <w:rsid w:val="001B0F52"/>
    <w:rsid w:val="001C5851"/>
    <w:rsid w:val="001C73FE"/>
    <w:rsid w:val="001D06F0"/>
    <w:rsid w:val="001E27FC"/>
    <w:rsid w:val="001E37B7"/>
    <w:rsid w:val="001E6E0D"/>
    <w:rsid w:val="001F3B7B"/>
    <w:rsid w:val="002039CF"/>
    <w:rsid w:val="00204E51"/>
    <w:rsid w:val="002316D5"/>
    <w:rsid w:val="00232E2B"/>
    <w:rsid w:val="0024597B"/>
    <w:rsid w:val="00250880"/>
    <w:rsid w:val="00256F97"/>
    <w:rsid w:val="00267D9C"/>
    <w:rsid w:val="00270EE3"/>
    <w:rsid w:val="002763EA"/>
    <w:rsid w:val="00287CAD"/>
    <w:rsid w:val="00290E5F"/>
    <w:rsid w:val="002B1A44"/>
    <w:rsid w:val="002B241C"/>
    <w:rsid w:val="002B7AE9"/>
    <w:rsid w:val="002E0C4D"/>
    <w:rsid w:val="002E456A"/>
    <w:rsid w:val="002F2563"/>
    <w:rsid w:val="003033DF"/>
    <w:rsid w:val="00304D60"/>
    <w:rsid w:val="003209FA"/>
    <w:rsid w:val="00331EE4"/>
    <w:rsid w:val="003332AA"/>
    <w:rsid w:val="00353525"/>
    <w:rsid w:val="0035370D"/>
    <w:rsid w:val="003610F7"/>
    <w:rsid w:val="0036712F"/>
    <w:rsid w:val="00370413"/>
    <w:rsid w:val="0037678C"/>
    <w:rsid w:val="0039283B"/>
    <w:rsid w:val="00396308"/>
    <w:rsid w:val="003A2501"/>
    <w:rsid w:val="003A2D80"/>
    <w:rsid w:val="003C2395"/>
    <w:rsid w:val="003E5249"/>
    <w:rsid w:val="003F2417"/>
    <w:rsid w:val="003F48F7"/>
    <w:rsid w:val="00401BC0"/>
    <w:rsid w:val="0041364B"/>
    <w:rsid w:val="00417B00"/>
    <w:rsid w:val="00447BBA"/>
    <w:rsid w:val="004A0B62"/>
    <w:rsid w:val="004A3D24"/>
    <w:rsid w:val="004C45BD"/>
    <w:rsid w:val="004C7A20"/>
    <w:rsid w:val="004D2AF6"/>
    <w:rsid w:val="004E2442"/>
    <w:rsid w:val="004E787F"/>
    <w:rsid w:val="004F0581"/>
    <w:rsid w:val="004F65C2"/>
    <w:rsid w:val="005034BE"/>
    <w:rsid w:val="005247E2"/>
    <w:rsid w:val="00530F86"/>
    <w:rsid w:val="00531E9C"/>
    <w:rsid w:val="005332D7"/>
    <w:rsid w:val="00534AA2"/>
    <w:rsid w:val="00594E96"/>
    <w:rsid w:val="00597C55"/>
    <w:rsid w:val="005A1C32"/>
    <w:rsid w:val="005A4225"/>
    <w:rsid w:val="005A5867"/>
    <w:rsid w:val="005B04D4"/>
    <w:rsid w:val="005B1EFE"/>
    <w:rsid w:val="005C18C4"/>
    <w:rsid w:val="005D57E4"/>
    <w:rsid w:val="00605631"/>
    <w:rsid w:val="00611C34"/>
    <w:rsid w:val="00621474"/>
    <w:rsid w:val="006337F6"/>
    <w:rsid w:val="00647541"/>
    <w:rsid w:val="00647B46"/>
    <w:rsid w:val="00653827"/>
    <w:rsid w:val="0065531D"/>
    <w:rsid w:val="00657C34"/>
    <w:rsid w:val="00663668"/>
    <w:rsid w:val="00666595"/>
    <w:rsid w:val="00667050"/>
    <w:rsid w:val="0067035C"/>
    <w:rsid w:val="00673C81"/>
    <w:rsid w:val="006802DA"/>
    <w:rsid w:val="00682E78"/>
    <w:rsid w:val="00683F92"/>
    <w:rsid w:val="00693831"/>
    <w:rsid w:val="0069472F"/>
    <w:rsid w:val="006A463D"/>
    <w:rsid w:val="006A5947"/>
    <w:rsid w:val="006B3FD7"/>
    <w:rsid w:val="006C444E"/>
    <w:rsid w:val="006D1353"/>
    <w:rsid w:val="006D17FD"/>
    <w:rsid w:val="006F3117"/>
    <w:rsid w:val="007344D0"/>
    <w:rsid w:val="0074430E"/>
    <w:rsid w:val="0075062D"/>
    <w:rsid w:val="0076366B"/>
    <w:rsid w:val="00766E9D"/>
    <w:rsid w:val="00773B56"/>
    <w:rsid w:val="00780B1E"/>
    <w:rsid w:val="0078111B"/>
    <w:rsid w:val="007847A2"/>
    <w:rsid w:val="00793D46"/>
    <w:rsid w:val="00797EE7"/>
    <w:rsid w:val="007A5CEA"/>
    <w:rsid w:val="007B3D90"/>
    <w:rsid w:val="007F2343"/>
    <w:rsid w:val="007F6E05"/>
    <w:rsid w:val="00801B88"/>
    <w:rsid w:val="0081331A"/>
    <w:rsid w:val="00815E32"/>
    <w:rsid w:val="00824A51"/>
    <w:rsid w:val="00832608"/>
    <w:rsid w:val="00833361"/>
    <w:rsid w:val="00853336"/>
    <w:rsid w:val="008834DD"/>
    <w:rsid w:val="008901F5"/>
    <w:rsid w:val="00890AF4"/>
    <w:rsid w:val="00893827"/>
    <w:rsid w:val="00895FD5"/>
    <w:rsid w:val="008C179C"/>
    <w:rsid w:val="008E497B"/>
    <w:rsid w:val="008E7303"/>
    <w:rsid w:val="008E74F9"/>
    <w:rsid w:val="00902075"/>
    <w:rsid w:val="00922855"/>
    <w:rsid w:val="0092409B"/>
    <w:rsid w:val="00945783"/>
    <w:rsid w:val="00961B73"/>
    <w:rsid w:val="009675F3"/>
    <w:rsid w:val="00982128"/>
    <w:rsid w:val="009837EA"/>
    <w:rsid w:val="009910AA"/>
    <w:rsid w:val="009A2F44"/>
    <w:rsid w:val="009A57DC"/>
    <w:rsid w:val="009B2C16"/>
    <w:rsid w:val="009B44E7"/>
    <w:rsid w:val="009C436C"/>
    <w:rsid w:val="009C44F7"/>
    <w:rsid w:val="009C4D34"/>
    <w:rsid w:val="009C522D"/>
    <w:rsid w:val="009E68A4"/>
    <w:rsid w:val="009E6BB5"/>
    <w:rsid w:val="009F0C4C"/>
    <w:rsid w:val="00A01470"/>
    <w:rsid w:val="00A0563C"/>
    <w:rsid w:val="00A07E78"/>
    <w:rsid w:val="00A1307B"/>
    <w:rsid w:val="00A20F15"/>
    <w:rsid w:val="00A30799"/>
    <w:rsid w:val="00A47C6D"/>
    <w:rsid w:val="00A620CA"/>
    <w:rsid w:val="00A62D02"/>
    <w:rsid w:val="00A761D7"/>
    <w:rsid w:val="00A835F4"/>
    <w:rsid w:val="00A97B5C"/>
    <w:rsid w:val="00AB24C5"/>
    <w:rsid w:val="00AB6C33"/>
    <w:rsid w:val="00AC3A54"/>
    <w:rsid w:val="00AD1132"/>
    <w:rsid w:val="00AE796D"/>
    <w:rsid w:val="00AF19DC"/>
    <w:rsid w:val="00B04037"/>
    <w:rsid w:val="00B25BE5"/>
    <w:rsid w:val="00B27EE9"/>
    <w:rsid w:val="00B37D4A"/>
    <w:rsid w:val="00B466D8"/>
    <w:rsid w:val="00B53605"/>
    <w:rsid w:val="00B5712F"/>
    <w:rsid w:val="00B62FB1"/>
    <w:rsid w:val="00B677C9"/>
    <w:rsid w:val="00B73DEF"/>
    <w:rsid w:val="00B83428"/>
    <w:rsid w:val="00B8627A"/>
    <w:rsid w:val="00B91368"/>
    <w:rsid w:val="00BA55C8"/>
    <w:rsid w:val="00BC7BC8"/>
    <w:rsid w:val="00C1126F"/>
    <w:rsid w:val="00C30A57"/>
    <w:rsid w:val="00C30D4F"/>
    <w:rsid w:val="00C44C16"/>
    <w:rsid w:val="00C55C67"/>
    <w:rsid w:val="00C62770"/>
    <w:rsid w:val="00C77819"/>
    <w:rsid w:val="00C879F0"/>
    <w:rsid w:val="00C91777"/>
    <w:rsid w:val="00CA14F0"/>
    <w:rsid w:val="00CB6325"/>
    <w:rsid w:val="00CB75D9"/>
    <w:rsid w:val="00CC1F56"/>
    <w:rsid w:val="00CD0359"/>
    <w:rsid w:val="00CE069C"/>
    <w:rsid w:val="00D00C7B"/>
    <w:rsid w:val="00D11C1F"/>
    <w:rsid w:val="00D153DF"/>
    <w:rsid w:val="00D53EA4"/>
    <w:rsid w:val="00D56AAA"/>
    <w:rsid w:val="00D717DA"/>
    <w:rsid w:val="00D93304"/>
    <w:rsid w:val="00D95B02"/>
    <w:rsid w:val="00DA2F65"/>
    <w:rsid w:val="00DD00A9"/>
    <w:rsid w:val="00DE3063"/>
    <w:rsid w:val="00E241DA"/>
    <w:rsid w:val="00E34B6D"/>
    <w:rsid w:val="00E429B4"/>
    <w:rsid w:val="00E52541"/>
    <w:rsid w:val="00E64032"/>
    <w:rsid w:val="00E6474E"/>
    <w:rsid w:val="00E73A87"/>
    <w:rsid w:val="00E77ABC"/>
    <w:rsid w:val="00E96FE0"/>
    <w:rsid w:val="00EA6ACB"/>
    <w:rsid w:val="00EB70DB"/>
    <w:rsid w:val="00EC438C"/>
    <w:rsid w:val="00EE01D9"/>
    <w:rsid w:val="00EE0345"/>
    <w:rsid w:val="00EE153F"/>
    <w:rsid w:val="00F1396F"/>
    <w:rsid w:val="00F17779"/>
    <w:rsid w:val="00F24E3F"/>
    <w:rsid w:val="00F32AC6"/>
    <w:rsid w:val="00F37F1A"/>
    <w:rsid w:val="00F42AD4"/>
    <w:rsid w:val="00F4473E"/>
    <w:rsid w:val="00F45C1E"/>
    <w:rsid w:val="00F45E29"/>
    <w:rsid w:val="00F56211"/>
    <w:rsid w:val="00F64A15"/>
    <w:rsid w:val="00F72A68"/>
    <w:rsid w:val="00F81DE4"/>
    <w:rsid w:val="00F97A01"/>
    <w:rsid w:val="00FA0F3C"/>
    <w:rsid w:val="00FA78FF"/>
    <w:rsid w:val="00FB3F01"/>
    <w:rsid w:val="00FC5A2B"/>
    <w:rsid w:val="00FC691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79"/>
  </w:style>
  <w:style w:type="paragraph" w:styleId="1">
    <w:name w:val="heading 1"/>
    <w:basedOn w:val="a"/>
    <w:next w:val="a"/>
    <w:link w:val="10"/>
    <w:qFormat/>
    <w:rsid w:val="00331EE4"/>
    <w:pPr>
      <w:keepNext/>
      <w:widowControl w:val="0"/>
      <w:tabs>
        <w:tab w:val="left" w:pos="284"/>
      </w:tabs>
      <w:spacing w:after="0" w:line="240" w:lineRule="auto"/>
      <w:ind w:right="43"/>
      <w:jc w:val="center"/>
      <w:outlineLvl w:val="0"/>
    </w:pPr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6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F65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31EE4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E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AE9BF374CD1A4625908F599A8A81A7648B403F2E7285B024680F3CBR802D" TargetMode="External"/><Relationship Id="rId13" Type="http://schemas.openxmlformats.org/officeDocument/2006/relationships/hyperlink" Target="consultantplus://offline/ref=C83AE9BF374CD1A4625908F599A8A81A764FB303F4E5285B024680F3CBR802D" TargetMode="External"/><Relationship Id="rId18" Type="http://schemas.openxmlformats.org/officeDocument/2006/relationships/hyperlink" Target="http://www.parabel.tomsk.ru" TargetMode="External"/><Relationship Id="rId26" Type="http://schemas.openxmlformats.org/officeDocument/2006/relationships/hyperlink" Target="consultantplus://offline/ref=C83AE9BF374CD1A4625908F599A8A81A7649BA00F1E3285B024680F3CBR802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3AE9BF374CD1A4625908F599A8A81A764FB303F4E5285B024680F3CB82044F3B3F1ABFRE00D" TargetMode="External"/><Relationship Id="rId7" Type="http://schemas.openxmlformats.org/officeDocument/2006/relationships/hyperlink" Target="consultantplus://offline/ref=C83AE9BF374CD1A4625908F599A8A81A764BB204F1E6285B024680F3CB82044F3B3F1AB0RE02D" TargetMode="External"/><Relationship Id="rId12" Type="http://schemas.openxmlformats.org/officeDocument/2006/relationships/hyperlink" Target="consultantplus://offline/ref=C83AE9BF374CD1A4625908F599A8A81A7649B205F6E5285B024680F3CBR802D" TargetMode="External"/><Relationship Id="rId17" Type="http://schemas.openxmlformats.org/officeDocument/2006/relationships/hyperlink" Target="mailto:par-pri@tomsk.gov.ru" TargetMode="External"/><Relationship Id="rId25" Type="http://schemas.openxmlformats.org/officeDocument/2006/relationships/hyperlink" Target="consultantplus://offline/ref=C83AE9BF374CD1A4625916F88FC4F61E7646EC08F5E621095719DBAE9C8B0E18R70C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3AE9BF374CD1A4625916F88FC4F61E7646EC08F5E6200B5D19DBAE9C8B0E187C7043FAA7A0B5137887E2RA09D" TargetMode="External"/><Relationship Id="rId20" Type="http://schemas.openxmlformats.org/officeDocument/2006/relationships/hyperlink" Target="consultantplus://offline/ref=C83AE9BF374CD1A4625908F599A8A81A764BB204F1E6285B024680F3CBR802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3AE9BF374CD1A4625908F599A8A81A7648B40CF2E1285B024680F3CB82044F3B3F1ABBE5RA0ED" TargetMode="External"/><Relationship Id="rId11" Type="http://schemas.openxmlformats.org/officeDocument/2006/relationships/hyperlink" Target="consultantplus://offline/ref=C83AE9BF374CD1A4625908F599A8A81A764BB204F1E6285B024680F3CB82044F3B3F1AB0RE02D" TargetMode="External"/><Relationship Id="rId24" Type="http://schemas.openxmlformats.org/officeDocument/2006/relationships/hyperlink" Target="consultantplus://offline/ref=C83AE9BF374CD1A4625908F599A8A81A7649BA00F1E3285B024680F3CBR802D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83AE9BF374CD1A4625916F88FC4F61E7646EC08F5E621095719DBAE9C8B0E18R70CD" TargetMode="External"/><Relationship Id="rId23" Type="http://schemas.openxmlformats.org/officeDocument/2006/relationships/hyperlink" Target="consultantplus://offline/ref=C83AE9BF374CD1A4625908F599A8A81A764FB303F4E5285B024680F3CB82044F3B3F1ABBRE02D" TargetMode="External"/><Relationship Id="rId28" Type="http://schemas.openxmlformats.org/officeDocument/2006/relationships/hyperlink" Target="consultantplus://offline/ref=C83AE9BF374CD1A4625908F599A8A81A7649BA00F1E3285B024680F3CB82044F3B3F1ARB0FD" TargetMode="External"/><Relationship Id="rId10" Type="http://schemas.openxmlformats.org/officeDocument/2006/relationships/hyperlink" Target="consultantplus://offline/ref=C83AE9BF374CD1A4625908F599A8A81A7648BA01F6EF285B024680F3CB82044F3B3F1ABARE04D" TargetMode="External"/><Relationship Id="rId19" Type="http://schemas.openxmlformats.org/officeDocument/2006/relationships/hyperlink" Target="consultantplus://offline/ref=C83AE9BF374CD1A4625908F599A8A81A7649B205F6E5285B024680F3CBR80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3AE9BF374CD1A4625908F599A8A81A7648B40CF2E1285B024680F3CB82044F3B3F1ABBE5RA0ED" TargetMode="External"/><Relationship Id="rId14" Type="http://schemas.openxmlformats.org/officeDocument/2006/relationships/hyperlink" Target="consultantplus://offline/ref=C83AE9BF374CD1A4625908F599A8A81A764EBB05F7E5285B024680F3CBR802D" TargetMode="External"/><Relationship Id="rId22" Type="http://schemas.openxmlformats.org/officeDocument/2006/relationships/hyperlink" Target="consultantplus://offline/ref=C83AE9BF374CD1A4625908F599A8A81A764FB303F4E5285B024680F3CB82044F3B3F1AB8E3RA0FD" TargetMode="External"/><Relationship Id="rId27" Type="http://schemas.openxmlformats.org/officeDocument/2006/relationships/hyperlink" Target="consultantplus://offline/ref=C83AE9BF374CD1A4625916F88FC4F61E7646EC08F5E621095719DBAE9C8B0E18R70C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9266B-7E9A-46DD-BDA3-040B18F3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15</Pages>
  <Words>6585</Words>
  <Characters>37538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Mozgovoy</dc:creator>
  <cp:lastModifiedBy>Mozgovoy</cp:lastModifiedBy>
  <cp:revision>12</cp:revision>
  <dcterms:created xsi:type="dcterms:W3CDTF">2014-09-23T04:39:00Z</dcterms:created>
  <dcterms:modified xsi:type="dcterms:W3CDTF">2014-10-06T07:31:00Z</dcterms:modified>
</cp:coreProperties>
</file>